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850" w:firstLine="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Tisková zpráva, Praha</w:t>
      </w:r>
      <w:r w:rsidDel="00000000" w:rsidR="00000000" w:rsidRPr="00000000">
        <w:rPr>
          <w:highlight w:val="white"/>
          <w:rtl w:val="0"/>
        </w:rPr>
        <w:t xml:space="preserve"> 7. 4. 2024</w:t>
      </w:r>
    </w:p>
    <w:p w:rsidR="00000000" w:rsidDel="00000000" w:rsidP="00000000" w:rsidRDefault="00000000" w:rsidRPr="00000000" w14:paraId="00000003">
      <w:pPr>
        <w:ind w:left="85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850" w:firstLine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Festival Open House Praha 2024 otevře v květnu město pro všechny a oslaví desetileté výročí</w:t>
      </w:r>
    </w:p>
    <w:p w:rsidR="00000000" w:rsidDel="00000000" w:rsidP="00000000" w:rsidRDefault="00000000" w:rsidRPr="00000000" w14:paraId="00000005">
      <w:pPr>
        <w:ind w:left="85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850.3937007874017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Jubilejní desátý ročník festivalu otevřených budov Open House Praha letos proběhne v termínu od 13. do 19. května 2024. Zatímco v týdnu od 13. května bude připraven bohatý doprovodný program, o víkendu 18. a 19. května zpřístupní festival zdarma 115 budov a prostorů na celém území hlavního města. Seznam otevřených budov je zveřejněn na</w:t>
      </w:r>
      <w:r w:rsidDel="00000000" w:rsidR="00000000" w:rsidRPr="00000000">
        <w:rPr>
          <w:b w:val="1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www.openhousepraha.cz/festival-2024/.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850.393700787401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850.3937007874017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Podívejte se na festivalový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promospot</w:t>
        </w:r>
      </w:hyperlink>
      <w:r w:rsidDel="00000000" w:rsidR="00000000" w:rsidRPr="00000000">
        <w:rPr>
          <w:b w:val="1"/>
          <w:rtl w:val="0"/>
        </w:rPr>
        <w:t xml:space="preserve">, který odhaluje některé festivalové novinky.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Open House Praha nechá veřejnost nahlédnout do budov spojených s významnými českými architekty, jejichž životní jubilea si letos připomínáme – například Josefa Fuchse, Oldřicha Tyla, Adolfa Benše, Josefa Fanty, Jana Gillara, Karla Hubáčka a dalších. Současně se bude věnovat tématu přístupnosti a otevřenosti města všem skupinám obyvatel,</w:t>
      </w:r>
      <w:r w:rsidDel="00000000" w:rsidR="00000000" w:rsidRPr="00000000">
        <w:rPr>
          <w:rtl w:val="0"/>
        </w:rPr>
        <w:t xml:space="preserve">“ říká ředitelka festivalu Klára Veselá. </w:t>
      </w:r>
    </w:p>
    <w:p w:rsidR="00000000" w:rsidDel="00000000" w:rsidP="00000000" w:rsidRDefault="00000000" w:rsidRPr="00000000" w14:paraId="0000000B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85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Budovy a výročí – Fuchs, Tyl, Benš, Fanta, Hubáček</w:t>
      </w:r>
    </w:p>
    <w:p w:rsidR="00000000" w:rsidDel="00000000" w:rsidP="00000000" w:rsidRDefault="00000000" w:rsidRPr="00000000" w14:paraId="0000000D">
      <w:pPr>
        <w:ind w:left="850" w:firstLine="0"/>
        <w:jc w:val="both"/>
        <w:rPr>
          <w:i w:val="1"/>
          <w:color w:val="ff0000"/>
        </w:rPr>
      </w:pPr>
      <w:r w:rsidDel="00000000" w:rsidR="00000000" w:rsidRPr="00000000">
        <w:rPr>
          <w:rtl w:val="0"/>
        </w:rPr>
        <w:t xml:space="preserve">Během festivalového víkendu bude otevřeno několik funkcionalistických skvostů, které připomínají významné československé architekty. Tou první je budova </w:t>
      </w:r>
      <w:r w:rsidDel="00000000" w:rsidR="00000000" w:rsidRPr="00000000">
        <w:rPr>
          <w:b w:val="1"/>
          <w:rtl w:val="0"/>
        </w:rPr>
        <w:t xml:space="preserve">bývalé restaurace zimního stadionu Štvanice</w:t>
      </w:r>
      <w:r w:rsidDel="00000000" w:rsidR="00000000" w:rsidRPr="00000000">
        <w:rPr>
          <w:rtl w:val="0"/>
        </w:rPr>
        <w:t xml:space="preserve"> od</w:t>
      </w:r>
      <w:r w:rsidDel="00000000" w:rsidR="00000000" w:rsidRPr="00000000">
        <w:rPr>
          <w:b w:val="1"/>
          <w:rtl w:val="0"/>
        </w:rPr>
        <w:t xml:space="preserve"> Josefa Fuchse (*130 let)</w:t>
      </w:r>
      <w:r w:rsidDel="00000000" w:rsidR="00000000" w:rsidRPr="00000000">
        <w:rPr>
          <w:rtl w:val="0"/>
        </w:rPr>
        <w:t xml:space="preserve">. Stadion v minulosti několikrát sloužil jako místo konání mistrovství světa v hokeji a po roce 1959 byl využíván jako místo bruslení pro veřejnost. Jeho stav ale postupně chátral a roku 2011 byl i přes svou památkovou ochranu zbourán. Ušetřen zůstal jen objekt kavárny, kde dnes sídlí klub </w:t>
      </w:r>
      <w:r w:rsidDel="00000000" w:rsidR="00000000" w:rsidRPr="00000000">
        <w:rPr>
          <w:b w:val="1"/>
          <w:rtl w:val="0"/>
        </w:rPr>
        <w:t xml:space="preserve">Fuchs2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Návštěvníci se budou moci podívat i do technického zázemí nebo na střešní terasu  </w:t>
      </w:r>
      <w:r w:rsidDel="00000000" w:rsidR="00000000" w:rsidRPr="00000000">
        <w:rPr>
          <w:b w:val="1"/>
          <w:rtl w:val="0"/>
        </w:rPr>
        <w:t xml:space="preserve">Veletržního paláce</w:t>
      </w:r>
      <w:r w:rsidDel="00000000" w:rsidR="00000000" w:rsidRPr="00000000">
        <w:rPr>
          <w:rtl w:val="0"/>
        </w:rPr>
        <w:t xml:space="preserve">, jedné z realizací architektů</w:t>
      </w:r>
      <w:r w:rsidDel="00000000" w:rsidR="00000000" w:rsidRPr="00000000">
        <w:rPr>
          <w:b w:val="1"/>
          <w:rtl w:val="0"/>
        </w:rPr>
        <w:t xml:space="preserve"> Josefa Fuchse a Oldřicha Tyla (*140 let)</w:t>
      </w:r>
      <w:r w:rsidDel="00000000" w:rsidR="00000000" w:rsidRPr="00000000">
        <w:rPr>
          <w:rtl w:val="0"/>
        </w:rPr>
        <w:t xml:space="preserve">. V době svého vzniku patřila tato osmipodlažní konstruktivistická stavba, svého druhu největší na světě, k absolutní špičce moderní architektury. Kromě výstavních prostorů zde bylo kino, restaurace a kavárna na střešní terase. V roce 1974, tj. před </w:t>
      </w:r>
      <w:r w:rsidDel="00000000" w:rsidR="00000000" w:rsidRPr="00000000">
        <w:rPr>
          <w:b w:val="1"/>
          <w:rtl w:val="0"/>
        </w:rPr>
        <w:t xml:space="preserve">50 lety</w:t>
      </w:r>
      <w:r w:rsidDel="00000000" w:rsidR="00000000" w:rsidRPr="00000000">
        <w:rPr>
          <w:rtl w:val="0"/>
        </w:rPr>
        <w:t xml:space="preserve">,  však palác zničil obrovský požár. Po dlouhých diskuzích bylo rozhodnuto tuto výjimečnou stavbu obnovit pro potřeby Národní galerie. V seznamu budov je ještě jedna nenápadná realizace od architekta Oldřicha Tyla – </w:t>
      </w:r>
      <w:r w:rsidDel="00000000" w:rsidR="00000000" w:rsidRPr="00000000">
        <w:rPr>
          <w:b w:val="1"/>
          <w:rtl w:val="0"/>
        </w:rPr>
        <w:t xml:space="preserve">Garáže Pod Slovany</w:t>
      </w:r>
      <w:r w:rsidDel="00000000" w:rsidR="00000000" w:rsidRPr="00000000">
        <w:rPr>
          <w:rtl w:val="0"/>
        </w:rPr>
        <w:t xml:space="preserve"> na Novém Městě. V době své největší slávy nabízely garáže prvotřídní servis pro vozy své zámožné klientely a některé detaily z jejich bohatého vybavení se podařilo uchovat až dodnes. </w:t>
      </w:r>
    </w:p>
    <w:p w:rsidR="00000000" w:rsidDel="00000000" w:rsidP="00000000" w:rsidRDefault="00000000" w:rsidRPr="00000000" w14:paraId="00000010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850" w:firstLine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V souvislosti s letošními jubilanty jsme ve spolupráci se Zdeňkem Lukešem připravili v rámci doprovodného programu na úterý 14. května od 18 hodin přednášku věnovanou tvorbě Oldřicha Tyla a Josefa Fuchse, která se uskuteční v netradičních prostorách klubu Fuchs2. Objekt bývalé restaurace u rušné magistrály je posledním mementem kdysi slavného a dnes již zbouraného areálu zimního stadionu na ostrově Štvanice, kde se psaly sportovní dějiny. Přednáška přiblíží nejen historii místa, ale lidé budou mít také příležitost se podívat, jak prostor v posledních letech ožil alternativní kulturou a uměleckými instalacemi,</w:t>
      </w:r>
      <w:r w:rsidDel="00000000" w:rsidR="00000000" w:rsidRPr="00000000">
        <w:rPr>
          <w:rtl w:val="0"/>
        </w:rPr>
        <w:t xml:space="preserve">“ říká Andrea Šenkyříková, kreativní ředitelka festivalu.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Během víkendu zájemci nahlédnou i do </w:t>
      </w:r>
      <w:r w:rsidDel="00000000" w:rsidR="00000000" w:rsidRPr="00000000">
        <w:rPr>
          <w:b w:val="1"/>
          <w:rtl w:val="0"/>
        </w:rPr>
        <w:t xml:space="preserve">Základní školy a Mateřské školy Bílá</w:t>
      </w:r>
      <w:r w:rsidDel="00000000" w:rsidR="00000000" w:rsidRPr="00000000">
        <w:rPr>
          <w:rtl w:val="0"/>
        </w:rPr>
        <w:t xml:space="preserve">, označované jako malý klenot československého funkcionalismu, který vynesl svému velmi mladému autorovi </w:t>
      </w:r>
      <w:r w:rsidDel="00000000" w:rsidR="00000000" w:rsidRPr="00000000">
        <w:rPr>
          <w:b w:val="1"/>
          <w:rtl w:val="0"/>
        </w:rPr>
        <w:t xml:space="preserve">Janu Gillarovi (*120 let)</w:t>
      </w:r>
      <w:r w:rsidDel="00000000" w:rsidR="00000000" w:rsidRPr="00000000">
        <w:rPr>
          <w:rtl w:val="0"/>
        </w:rPr>
        <w:t xml:space="preserve"> mezinárodní uznání. Školní areál byl dokončen před devadesáti lety po vzoru nizozemských a německých škol typu open-air, jeho základem byl železobetonový skelet. Důraz byl kladen na maximalizaci plochy učeben, jejich přirozené osvětlení a propojení s okolní zelení. </w:t>
      </w:r>
    </w:p>
    <w:p w:rsidR="00000000" w:rsidDel="00000000" w:rsidP="00000000" w:rsidRDefault="00000000" w:rsidRPr="00000000" w14:paraId="00000014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K zástupcům českého funkcionalismu patří také stavby od </w:t>
      </w:r>
      <w:r w:rsidDel="00000000" w:rsidR="00000000" w:rsidRPr="00000000">
        <w:rPr>
          <w:b w:val="1"/>
          <w:rtl w:val="0"/>
        </w:rPr>
        <w:t xml:space="preserve">Adolfa Benše (*140 let)</w:t>
      </w:r>
      <w:r w:rsidDel="00000000" w:rsidR="00000000" w:rsidRPr="00000000">
        <w:rPr>
          <w:rtl w:val="0"/>
        </w:rPr>
        <w:t xml:space="preserve"> jako budova </w:t>
      </w:r>
      <w:r w:rsidDel="00000000" w:rsidR="00000000" w:rsidRPr="00000000">
        <w:rPr>
          <w:b w:val="1"/>
          <w:rtl w:val="0"/>
        </w:rPr>
        <w:t xml:space="preserve">Elektrických podniků Praha – Bubenská 1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Terminál 4 </w:t>
      </w: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b w:val="1"/>
          <w:rtl w:val="0"/>
        </w:rPr>
        <w:t xml:space="preserve"> Letišti Václava Havla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6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850.3937007874017" w:firstLine="0"/>
        <w:jc w:val="both"/>
        <w:rPr/>
      </w:pPr>
      <w:r w:rsidDel="00000000" w:rsidR="00000000" w:rsidRPr="00000000">
        <w:rPr>
          <w:rtl w:val="0"/>
        </w:rPr>
        <w:t xml:space="preserve">Letošních </w:t>
      </w:r>
      <w:r w:rsidDel="00000000" w:rsidR="00000000" w:rsidRPr="00000000">
        <w:rPr>
          <w:b w:val="1"/>
          <w:rtl w:val="0"/>
        </w:rPr>
        <w:t xml:space="preserve">70 let od úmrtí Josefa Fanty</w:t>
      </w:r>
      <w:r w:rsidDel="00000000" w:rsidR="00000000" w:rsidRPr="00000000">
        <w:rPr>
          <w:rtl w:val="0"/>
        </w:rPr>
        <w:t xml:space="preserve"> připomene festival zpřístupněním  neorenesanční budovy </w:t>
      </w:r>
      <w:r w:rsidDel="00000000" w:rsidR="00000000" w:rsidRPr="00000000">
        <w:rPr>
          <w:b w:val="1"/>
          <w:rtl w:val="0"/>
        </w:rPr>
        <w:t xml:space="preserve">Hlávkovy studentské koleje</w:t>
      </w:r>
      <w:r w:rsidDel="00000000" w:rsidR="00000000" w:rsidRPr="00000000">
        <w:rPr>
          <w:rtl w:val="0"/>
        </w:rPr>
        <w:t xml:space="preserve">, která byla slavnostně </w:t>
      </w:r>
      <w:r w:rsidDel="00000000" w:rsidR="00000000" w:rsidRPr="00000000">
        <w:rPr>
          <w:rtl w:val="0"/>
        </w:rPr>
        <w:t xml:space="preserve">otevřena</w:t>
      </w:r>
      <w:r w:rsidDel="00000000" w:rsidR="00000000" w:rsidRPr="00000000">
        <w:rPr>
          <w:rtl w:val="0"/>
        </w:rPr>
        <w:t xml:space="preserve"> před </w:t>
      </w:r>
      <w:r w:rsidDel="00000000" w:rsidR="00000000" w:rsidRPr="00000000">
        <w:rPr>
          <w:b w:val="1"/>
          <w:rtl w:val="0"/>
        </w:rPr>
        <w:t xml:space="preserve">120 lety</w:t>
      </w:r>
      <w:r w:rsidDel="00000000" w:rsidR="00000000" w:rsidRPr="00000000">
        <w:rPr>
          <w:rtl w:val="0"/>
        </w:rPr>
        <w:t xml:space="preserve">. Její fasádu zdobí sgrafita s motivy studentů, zemských znaků a svatováclavské orlice.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Po několikaleté rekonstrukci budou otevřeny úchvatné secesní prostory v severním křídle Fantovy budovy </w:t>
      </w:r>
      <w:r w:rsidDel="00000000" w:rsidR="00000000" w:rsidRPr="00000000">
        <w:rPr>
          <w:b w:val="1"/>
          <w:rtl w:val="0"/>
        </w:rPr>
        <w:t xml:space="preserve">Hlavního nádraží</w:t>
      </w:r>
      <w:r w:rsidDel="00000000" w:rsidR="00000000" w:rsidRPr="00000000">
        <w:rPr>
          <w:rtl w:val="0"/>
        </w:rPr>
        <w:t xml:space="preserve">. K nahlédnutí bude i vládní salonek na 1. nástupišti, kde trávil čas při čekání na vlak císař František Josef I. nebo prezident T. G. Masaryk. Fantovo dílo </w:t>
      </w:r>
      <w:r w:rsidDel="00000000" w:rsidR="00000000" w:rsidRPr="00000000">
        <w:rPr>
          <w:rtl w:val="0"/>
        </w:rPr>
        <w:t xml:space="preserve">připomene</w:t>
      </w:r>
      <w:r w:rsidDel="00000000" w:rsidR="00000000" w:rsidRPr="00000000">
        <w:rPr>
          <w:rtl w:val="0"/>
        </w:rPr>
        <w:t xml:space="preserve"> i budova </w:t>
      </w:r>
      <w:r w:rsidDel="00000000" w:rsidR="00000000" w:rsidRPr="00000000">
        <w:rPr>
          <w:b w:val="1"/>
          <w:rtl w:val="0"/>
        </w:rPr>
        <w:t xml:space="preserve">Ministerstva obchodu a průmyslu ČR </w:t>
      </w:r>
      <w:r w:rsidDel="00000000" w:rsidR="00000000" w:rsidRPr="00000000">
        <w:rPr>
          <w:rtl w:val="0"/>
        </w:rPr>
        <w:t xml:space="preserve">s ikonickou prosklenou kopulí, do které budou moci lidé v rámci festivalu vystoupat.</w:t>
      </w:r>
    </w:p>
    <w:p w:rsidR="00000000" w:rsidDel="00000000" w:rsidP="00000000" w:rsidRDefault="00000000" w:rsidRPr="00000000" w14:paraId="00000018">
      <w:pPr>
        <w:ind w:left="850.393700787401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850.3937007874017" w:firstLine="0"/>
        <w:jc w:val="both"/>
        <w:rPr/>
      </w:pPr>
      <w:r w:rsidDel="00000000" w:rsidR="00000000" w:rsidRPr="00000000">
        <w:rPr>
          <w:rtl w:val="0"/>
        </w:rPr>
        <w:t xml:space="preserve">Posledního </w:t>
      </w:r>
      <w:r w:rsidDel="00000000" w:rsidR="00000000" w:rsidRPr="00000000">
        <w:rPr>
          <w:rtl w:val="0"/>
        </w:rPr>
        <w:t xml:space="preserve">letošního jubilanta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Karla Hubáčka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(*100 let)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připomene netradiční umělecký prostor </w:t>
      </w:r>
      <w:r w:rsidDel="00000000" w:rsidR="00000000" w:rsidRPr="00000000">
        <w:rPr>
          <w:b w:val="1"/>
          <w:rtl w:val="0"/>
        </w:rPr>
        <w:t xml:space="preserve">Divadla DISK</w:t>
      </w:r>
      <w:r w:rsidDel="00000000" w:rsidR="00000000" w:rsidRPr="00000000">
        <w:rPr>
          <w:rtl w:val="0"/>
        </w:rPr>
        <w:t xml:space="preserve"> se střechou ve tvaru ponorky. Návštěvníci si budou moci prohlédnout nejen divadelní zázemí, ale i spletité podzemní chodby, jejichž historie sahá až do dávných středověkých dob. Karel Hubáček se také podílel se svým architektonickým ateliérem SIAL na rekonstrukci již zmiňovaného </w:t>
      </w:r>
      <w:r w:rsidDel="00000000" w:rsidR="00000000" w:rsidRPr="00000000">
        <w:rPr>
          <w:b w:val="1"/>
          <w:rtl w:val="0"/>
        </w:rPr>
        <w:t xml:space="preserve">Veletržního paláce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850.3937007874017" w:firstLine="0"/>
        <w:jc w:val="both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Novinky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850.3937007874017" w:firstLine="0"/>
        <w:jc w:val="both"/>
        <w:rPr/>
      </w:pPr>
      <w:r w:rsidDel="00000000" w:rsidR="00000000" w:rsidRPr="00000000">
        <w:rPr>
          <w:rtl w:val="0"/>
        </w:rPr>
        <w:t xml:space="preserve">Festival Open House Praha nabídne v programu </w:t>
      </w:r>
      <w:r w:rsidDel="00000000" w:rsidR="00000000" w:rsidRPr="00000000">
        <w:rPr>
          <w:b w:val="1"/>
          <w:rtl w:val="0"/>
        </w:rPr>
        <w:t xml:space="preserve">více než 35 novinek</w:t>
      </w:r>
      <w:r w:rsidDel="00000000" w:rsidR="00000000" w:rsidRPr="00000000">
        <w:rPr>
          <w:rtl w:val="0"/>
        </w:rPr>
        <w:t xml:space="preserve"> na území</w:t>
      </w:r>
      <w:r w:rsidDel="00000000" w:rsidR="00000000" w:rsidRPr="00000000">
        <w:rPr>
          <w:b w:val="1"/>
          <w:rtl w:val="0"/>
        </w:rPr>
        <w:t xml:space="preserve"> 13 městských částí</w:t>
      </w:r>
      <w:r w:rsidDel="00000000" w:rsidR="00000000" w:rsidRPr="00000000">
        <w:rPr>
          <w:rtl w:val="0"/>
        </w:rPr>
        <w:t xml:space="preserve">. Jednou z nich je například honosný </w:t>
      </w:r>
      <w:r w:rsidDel="00000000" w:rsidR="00000000" w:rsidRPr="00000000">
        <w:rPr>
          <w:b w:val="1"/>
          <w:rtl w:val="0"/>
        </w:rPr>
        <w:t xml:space="preserve">Palác První české zajišťovací banky</w:t>
      </w:r>
      <w:r w:rsidDel="00000000" w:rsidR="00000000" w:rsidRPr="00000000">
        <w:rPr>
          <w:rtl w:val="0"/>
        </w:rPr>
        <w:t xml:space="preserve"> na Smetanově nábřeží ve stylu florální secese, který dnes obývá </w:t>
      </w:r>
      <w:r w:rsidDel="00000000" w:rsidR="00000000" w:rsidRPr="00000000">
        <w:rPr>
          <w:b w:val="1"/>
          <w:rtl w:val="0"/>
        </w:rPr>
        <w:t xml:space="preserve">Goethe-Institut</w:t>
      </w:r>
      <w:r w:rsidDel="00000000" w:rsidR="00000000" w:rsidRPr="00000000">
        <w:rPr>
          <w:rtl w:val="0"/>
        </w:rPr>
        <w:t xml:space="preserve">. Málokdo by hádal, že v těchto honosných prostorách je ukryta i dodnes funkční sauna, která zde byla zbudována v 70. letech, kdy v budově sídlilo Velvyslanectví Německé demokratické republiky. Sauna bude v průběhu festivalového víkendu otevřena k nahlédnutí, stejně jako honosné a dobře opečovávané interiéry. Foyer budovy bude navíc patřit výstavě </w:t>
      </w:r>
      <w:r w:rsidDel="00000000" w:rsidR="00000000" w:rsidRPr="00000000">
        <w:rPr>
          <w:i w:val="1"/>
          <w:rtl w:val="0"/>
        </w:rPr>
        <w:t xml:space="preserve">Fotoalbum rodiny Kafkových</w:t>
      </w:r>
      <w:r w:rsidDel="00000000" w:rsidR="00000000" w:rsidRPr="00000000">
        <w:rPr>
          <w:rtl w:val="0"/>
        </w:rPr>
        <w:t xml:space="preserve">, která nabídne mnoho dosud nepublikovaných fotografií ze života rodiny </w:t>
      </w:r>
      <w:r w:rsidDel="00000000" w:rsidR="00000000" w:rsidRPr="00000000">
        <w:rPr>
          <w:b w:val="1"/>
          <w:rtl w:val="0"/>
        </w:rPr>
        <w:t xml:space="preserve">Franze Kafky</w:t>
      </w:r>
      <w:r w:rsidDel="00000000" w:rsidR="00000000" w:rsidRPr="00000000">
        <w:rPr>
          <w:rtl w:val="0"/>
        </w:rPr>
        <w:t xml:space="preserve">, a připomene tím letošních </w:t>
      </w:r>
      <w:r w:rsidDel="00000000" w:rsidR="00000000" w:rsidRPr="00000000">
        <w:rPr>
          <w:b w:val="1"/>
          <w:rtl w:val="0"/>
        </w:rPr>
        <w:t xml:space="preserve">100 let od jeho úmrtí.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left="850.393700787401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850.3937007874017" w:firstLine="0"/>
        <w:jc w:val="both"/>
        <w:rPr/>
      </w:pPr>
      <w:r w:rsidDel="00000000" w:rsidR="00000000" w:rsidRPr="00000000">
        <w:rPr>
          <w:rtl w:val="0"/>
        </w:rPr>
        <w:t xml:space="preserve">Další z novinek je </w:t>
      </w:r>
      <w:r w:rsidDel="00000000" w:rsidR="00000000" w:rsidRPr="00000000">
        <w:rPr>
          <w:b w:val="1"/>
          <w:rtl w:val="0"/>
        </w:rPr>
        <w:t xml:space="preserve">Palác Škodových závodů</w:t>
      </w:r>
      <w:r w:rsidDel="00000000" w:rsidR="00000000" w:rsidRPr="00000000">
        <w:rPr>
          <w:rtl w:val="0"/>
        </w:rPr>
        <w:t xml:space="preserve">, nynější sídlo Magistrátu hlavního města Prahy, které vzniklo podle návrhu významného českého architekta Pavla Janáka. V rámci festivalu budou k vidění reprezentativní Škodovy salonky s mimořádnou  umělecko-řemeslnou interiérovou výzdobou a zrestaurovaným dobovým mobiliářem.</w:t>
      </w:r>
    </w:p>
    <w:p w:rsidR="00000000" w:rsidDel="00000000" w:rsidP="00000000" w:rsidRDefault="00000000" w:rsidRPr="00000000" w14:paraId="0000001F">
      <w:pPr>
        <w:ind w:left="850.393700787401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850.3937007874017" w:firstLine="0"/>
        <w:jc w:val="both"/>
        <w:rPr/>
      </w:pPr>
      <w:r w:rsidDel="00000000" w:rsidR="00000000" w:rsidRPr="00000000">
        <w:rPr>
          <w:rtl w:val="0"/>
        </w:rPr>
        <w:t xml:space="preserve">Návštěvníkům se mimořádně otevře i velkolepá neorenesanční budova </w:t>
      </w:r>
      <w:r w:rsidDel="00000000" w:rsidR="00000000" w:rsidRPr="00000000">
        <w:rPr>
          <w:b w:val="1"/>
          <w:rtl w:val="0"/>
        </w:rPr>
        <w:t xml:space="preserve">Staroměstské tržnice </w:t>
      </w:r>
      <w:r w:rsidDel="00000000" w:rsidR="00000000" w:rsidRPr="00000000">
        <w:rPr>
          <w:rtl w:val="0"/>
        </w:rPr>
        <w:t xml:space="preserve">v Rytířské ulici. Ta vznikla podle návrhu Jindřicha Fialky, architekta vodárenské věže na Letné. Naposledy zde byly obchody a supermarket. Celý objekt byl následně v roce 2020 uzavřen v rámci plánů na celkovou rekonstrukci s cílem obnovit jeho původní funkci. O rok později od toho však rada města upustila, a od té doby tato historická památka v centru města stále čeká na svou obnovu.</w:t>
      </w:r>
    </w:p>
    <w:p w:rsidR="00000000" w:rsidDel="00000000" w:rsidP="00000000" w:rsidRDefault="00000000" w:rsidRPr="00000000" w14:paraId="00000021">
      <w:pPr>
        <w:ind w:left="850.393700787401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850.3937007874017" w:firstLine="0"/>
        <w:jc w:val="both"/>
        <w:rPr>
          <w:color w:val="222222"/>
        </w:rPr>
      </w:pPr>
      <w:r w:rsidDel="00000000" w:rsidR="00000000" w:rsidRPr="00000000">
        <w:rPr>
          <w:rtl w:val="0"/>
        </w:rPr>
        <w:t xml:space="preserve">Součástí letošního programu je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Palác Městské pojišťovny </w:t>
      </w:r>
      <w:r w:rsidDel="00000000" w:rsidR="00000000" w:rsidRPr="00000000">
        <w:rPr>
          <w:rtl w:val="0"/>
        </w:rPr>
        <w:t xml:space="preserve">na Staroměstském náměstí, kde dnes sídlí Ministerstvo pro místní rozvoj ČR. Autor návrhu této secesní budovy Osvald Polívka tehdy ke spolupráci přizval největší jména tehdejší výtvarné scény, a díky tomu zde můžeme dodnes obdivovat sochařská díla Bohuslava Schnircha nebo Ladislava Šalouna. Malebné atrium a prostory </w:t>
      </w:r>
      <w:r w:rsidDel="00000000" w:rsidR="00000000" w:rsidRPr="00000000">
        <w:rPr>
          <w:b w:val="1"/>
          <w:rtl w:val="0"/>
        </w:rPr>
        <w:t xml:space="preserve">Knihovny Václava Havla </w:t>
      </w:r>
      <w:r w:rsidDel="00000000" w:rsidR="00000000" w:rsidRPr="00000000">
        <w:rPr>
          <w:rtl w:val="0"/>
        </w:rPr>
        <w:t xml:space="preserve">zpřístupní klasicistní </w:t>
      </w:r>
      <w:r w:rsidDel="00000000" w:rsidR="00000000" w:rsidRPr="00000000">
        <w:rPr>
          <w:b w:val="1"/>
          <w:rtl w:val="0"/>
        </w:rPr>
        <w:t xml:space="preserve">Deymův palác</w:t>
      </w:r>
      <w:r w:rsidDel="00000000" w:rsidR="00000000" w:rsidRPr="00000000">
        <w:rPr>
          <w:rtl w:val="0"/>
        </w:rPr>
        <w:t xml:space="preserve">, v němž měl po roce 1989 svůj byt i Karel Schwarzenberg, jehož rodině palác patří. V blízkosti rušného náměstí Republiky se otevře i </w:t>
      </w:r>
      <w:r w:rsidDel="00000000" w:rsidR="00000000" w:rsidRPr="00000000">
        <w:rPr>
          <w:b w:val="1"/>
          <w:rtl w:val="0"/>
        </w:rPr>
        <w:t xml:space="preserve">Měšťanský dům</w:t>
      </w:r>
      <w:r w:rsidDel="00000000" w:rsidR="00000000" w:rsidRPr="00000000">
        <w:rPr>
          <w:rtl w:val="0"/>
        </w:rPr>
        <w:t xml:space="preserve">, dnes sídlo</w:t>
      </w:r>
      <w:r w:rsidDel="00000000" w:rsidR="00000000" w:rsidRPr="00000000">
        <w:rPr>
          <w:b w:val="1"/>
          <w:rtl w:val="0"/>
        </w:rPr>
        <w:t xml:space="preserve"> Domu zahraniční spolupráce</w:t>
      </w:r>
      <w:r w:rsidDel="00000000" w:rsidR="00000000" w:rsidRPr="00000000">
        <w:rPr>
          <w:rtl w:val="0"/>
        </w:rPr>
        <w:t xml:space="preserve">, který je významnou pozdně klasicistní památkou. </w:t>
      </w:r>
      <w:r w:rsidDel="00000000" w:rsidR="00000000" w:rsidRPr="00000000">
        <w:rPr>
          <w:color w:val="222222"/>
          <w:rtl w:val="0"/>
        </w:rPr>
        <w:t xml:space="preserve">Letos se festivalu poprvé podařilo získat přístup i do kubistické soukromé </w:t>
      </w:r>
      <w:r w:rsidDel="00000000" w:rsidR="00000000" w:rsidRPr="00000000">
        <w:rPr>
          <w:b w:val="1"/>
          <w:color w:val="222222"/>
          <w:rtl w:val="0"/>
        </w:rPr>
        <w:t xml:space="preserve">vily Na Libušince</w:t>
      </w:r>
      <w:r w:rsidDel="00000000" w:rsidR="00000000" w:rsidRPr="00000000">
        <w:rPr>
          <w:color w:val="222222"/>
          <w:rtl w:val="0"/>
        </w:rPr>
        <w:t xml:space="preserve">, jedné z </w:t>
      </w:r>
      <w:r w:rsidDel="00000000" w:rsidR="00000000" w:rsidRPr="00000000">
        <w:rPr>
          <w:rtl w:val="0"/>
        </w:rPr>
        <w:t xml:space="preserve">trojice unikátních obytných domů na Rašínově nábřeží, za jejímž návrhem stál významný český architekt Emil Králíček</w:t>
      </w:r>
      <w:r w:rsidDel="00000000" w:rsidR="00000000" w:rsidRPr="00000000">
        <w:rPr>
          <w:color w:val="222222"/>
          <w:rtl w:val="0"/>
        </w:rPr>
        <w:t xml:space="preserve">, mj. autor ikonické kubistické lampy na Jungmannově náměstí.</w:t>
      </w:r>
    </w:p>
    <w:p w:rsidR="00000000" w:rsidDel="00000000" w:rsidP="00000000" w:rsidRDefault="00000000" w:rsidRPr="00000000" w14:paraId="00000023">
      <w:pPr>
        <w:ind w:left="850.3937007874017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850.3937007874017" w:firstLine="0"/>
        <w:jc w:val="both"/>
        <w:rPr/>
      </w:pPr>
      <w:r w:rsidDel="00000000" w:rsidR="00000000" w:rsidRPr="00000000">
        <w:rPr>
          <w:rtl w:val="0"/>
        </w:rPr>
        <w:t xml:space="preserve">Poprvé do programu festivalu se připojí i několik budov v rámci </w:t>
      </w:r>
      <w:r w:rsidDel="00000000" w:rsidR="00000000" w:rsidRPr="00000000">
        <w:rPr>
          <w:b w:val="1"/>
          <w:rtl w:val="0"/>
        </w:rPr>
        <w:t xml:space="preserve">areálu Pražského hradu.</w:t>
      </w:r>
      <w:r w:rsidDel="00000000" w:rsidR="00000000" w:rsidRPr="00000000">
        <w:rPr>
          <w:rtl w:val="0"/>
        </w:rPr>
        <w:t xml:space="preserve"> Navštívit bude možné například </w:t>
      </w:r>
      <w:r w:rsidDel="00000000" w:rsidR="00000000" w:rsidRPr="00000000">
        <w:rPr>
          <w:b w:val="1"/>
          <w:rtl w:val="0"/>
        </w:rPr>
        <w:t xml:space="preserve">Prezidentskou rezidenci</w:t>
      </w:r>
      <w:r w:rsidDel="00000000" w:rsidR="00000000" w:rsidRPr="00000000">
        <w:rPr>
          <w:rtl w:val="0"/>
        </w:rPr>
        <w:t xml:space="preserve">. Původně ji navrhl architekt Pavel Janák pro Edvarda Beneše, který se ale dokončení nedočkal, a tak dům využívali až komunističtí prezidenti. Od roku 1989 dům téměř nebyl obýván a sloužil většinou jako zázemí pro tiskové konference nebo jednání. V posledních letech však prošel rozsáhlými rekonstrukcemi, při kterých se dbalo na zachování původních Janákových prvků. Návštěvníkům se otevře i další mimořádný objekt v Královské zahradě – </w:t>
      </w:r>
      <w:r w:rsidDel="00000000" w:rsidR="00000000" w:rsidRPr="00000000">
        <w:rPr>
          <w:b w:val="1"/>
          <w:rtl w:val="0"/>
        </w:rPr>
        <w:t xml:space="preserve">Nová oranžerie</w:t>
      </w:r>
      <w:r w:rsidDel="00000000" w:rsidR="00000000" w:rsidRPr="00000000">
        <w:rPr>
          <w:rtl w:val="0"/>
        </w:rPr>
        <w:t xml:space="preserve"> od Evy Jiřičné, patronky festivalu. Stavbu této high-tech budovy ze skla a oceli iniciovala manželka prezidenta </w:t>
      </w:r>
      <w:r w:rsidDel="00000000" w:rsidR="00000000" w:rsidRPr="00000000">
        <w:rPr>
          <w:rtl w:val="0"/>
        </w:rPr>
        <w:t xml:space="preserve">Olga Havlov</w:t>
      </w:r>
      <w:r w:rsidDel="00000000" w:rsidR="00000000" w:rsidRPr="00000000">
        <w:rPr>
          <w:rtl w:val="0"/>
        </w:rPr>
        <w:t xml:space="preserve">á. Provoz skleníku a péči o teplomilné rostliny zajišťuje řada automatických systémů a součástí skleníku jsou i dvě malé kašny – první od slovinského architekta Jožeho Plečnika a druhá, jejímž autorem byl Otto Rothmayer. Poslední otevřenou budovou na Pražském hradě pak bude </w:t>
      </w:r>
      <w:r w:rsidDel="00000000" w:rsidR="00000000" w:rsidRPr="00000000">
        <w:rPr>
          <w:b w:val="1"/>
          <w:rtl w:val="0"/>
        </w:rPr>
        <w:t xml:space="preserve">Lobkowiczký palác</w:t>
      </w:r>
      <w:r w:rsidDel="00000000" w:rsidR="00000000" w:rsidRPr="00000000">
        <w:rPr>
          <w:rtl w:val="0"/>
        </w:rPr>
        <w:t xml:space="preserve">, který v sobě elegantně mísí stavební prvky renesance i baroka. Dnes je palác jedinou soukromě </w:t>
      </w:r>
      <w:r w:rsidDel="00000000" w:rsidR="00000000" w:rsidRPr="00000000">
        <w:rPr>
          <w:color w:val="0d0d0d"/>
          <w:rtl w:val="0"/>
        </w:rPr>
        <w:t xml:space="preserve">vlastněnou částí Pražského hradu, která slouží jako muzeum </w:t>
      </w:r>
      <w:r w:rsidDel="00000000" w:rsidR="00000000" w:rsidRPr="00000000">
        <w:rPr>
          <w:rtl w:val="0"/>
        </w:rPr>
        <w:t xml:space="preserve">s cennou sbírkou rodiny Lobkowiczů, jež je považována za největší a nejstarší soukromou uměleckou sbírku v České republice.</w:t>
      </w:r>
    </w:p>
    <w:p w:rsidR="00000000" w:rsidDel="00000000" w:rsidP="00000000" w:rsidRDefault="00000000" w:rsidRPr="00000000" w14:paraId="00000025">
      <w:pPr>
        <w:ind w:left="850.393700787401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850.3937007874013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Jeden z největších </w:t>
      </w:r>
      <w:r w:rsidDel="00000000" w:rsidR="00000000" w:rsidRPr="00000000">
        <w:rPr>
          <w:highlight w:val="white"/>
          <w:rtl w:val="0"/>
        </w:rPr>
        <w:t xml:space="preserve">moderních archivních areálů světa na pražském Chodovci </w:t>
      </w:r>
      <w:r w:rsidDel="00000000" w:rsidR="00000000" w:rsidRPr="00000000">
        <w:rPr>
          <w:rtl w:val="0"/>
        </w:rPr>
        <w:t xml:space="preserve">letos </w:t>
      </w:r>
      <w:r w:rsidDel="00000000" w:rsidR="00000000" w:rsidRPr="00000000">
        <w:rPr>
          <w:b w:val="1"/>
          <w:rtl w:val="0"/>
        </w:rPr>
        <w:t xml:space="preserve">oslaví</w:t>
      </w:r>
      <w:r w:rsidDel="00000000" w:rsidR="00000000" w:rsidRPr="00000000">
        <w:rPr>
          <w:b w:val="1"/>
          <w:highlight w:val="white"/>
          <w:rtl w:val="0"/>
        </w:rPr>
        <w:t xml:space="preserve"> 30 let </w:t>
      </w:r>
      <w:r w:rsidDel="00000000" w:rsidR="00000000" w:rsidRPr="00000000">
        <w:rPr>
          <w:highlight w:val="white"/>
          <w:rtl w:val="0"/>
        </w:rPr>
        <w:t xml:space="preserve">od svého otevření a při té příležitosti budou moci zájemci nahlédnout do jeho útrob. </w:t>
      </w:r>
      <w:r w:rsidDel="00000000" w:rsidR="00000000" w:rsidRPr="00000000">
        <w:rPr>
          <w:rtl w:val="0"/>
        </w:rPr>
        <w:t xml:space="preserve">Zpřístupněny budou </w:t>
      </w:r>
      <w:r w:rsidDel="00000000" w:rsidR="00000000" w:rsidRPr="00000000">
        <w:rPr>
          <w:b w:val="1"/>
          <w:rtl w:val="0"/>
        </w:rPr>
        <w:t xml:space="preserve">Národní archiv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 Státní oblastní archiv v Praze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highlight w:val="white"/>
          <w:rtl w:val="0"/>
        </w:rPr>
        <w:t xml:space="preserve">Dominantou stavby </w:t>
      </w:r>
      <w:r w:rsidDel="00000000" w:rsidR="00000000" w:rsidRPr="00000000">
        <w:rPr>
          <w:color w:val="222222"/>
          <w:highlight w:val="white"/>
          <w:rtl w:val="0"/>
        </w:rPr>
        <w:t xml:space="preserve">jsou tři vysoké depozitární bloky s nápadným barevným keramickým obkladem, které ční nad okolní zástavbou. Návštěvníci si mohou projít místní knihovnu, ale také zdejší kinosál, badatelny, depozitáře či dezinfekční linku pro archiválie.</w:t>
      </w:r>
    </w:p>
    <w:p w:rsidR="00000000" w:rsidDel="00000000" w:rsidP="00000000" w:rsidRDefault="00000000" w:rsidRPr="00000000" w14:paraId="00000027">
      <w:pPr>
        <w:spacing w:line="276" w:lineRule="auto"/>
        <w:ind w:left="850.3937007874013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850.3937007874017" w:firstLine="0"/>
        <w:jc w:val="both"/>
        <w:rPr>
          <w:color w:val="1f1f1f"/>
        </w:rPr>
      </w:pPr>
      <w:r w:rsidDel="00000000" w:rsidR="00000000" w:rsidRPr="00000000">
        <w:rPr>
          <w:rtl w:val="0"/>
        </w:rPr>
        <w:t xml:space="preserve">Poprvé bude zpřístupněna i </w:t>
      </w:r>
      <w:r w:rsidDel="00000000" w:rsidR="00000000" w:rsidRPr="00000000">
        <w:rPr>
          <w:color w:val="1f1f1f"/>
          <w:rtl w:val="0"/>
        </w:rPr>
        <w:t xml:space="preserve">monumentální trojkřídlá </w:t>
      </w:r>
      <w:r w:rsidDel="00000000" w:rsidR="00000000" w:rsidRPr="00000000">
        <w:rPr>
          <w:b w:val="1"/>
          <w:color w:val="1f1f1f"/>
          <w:rtl w:val="0"/>
        </w:rPr>
        <w:t xml:space="preserve">historická budova </w:t>
      </w:r>
      <w:r w:rsidDel="00000000" w:rsidR="00000000" w:rsidRPr="00000000">
        <w:rPr>
          <w:b w:val="1"/>
          <w:rtl w:val="0"/>
        </w:rPr>
        <w:t xml:space="preserve">Národního archivu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f1f1f"/>
          <w:rtl w:val="0"/>
        </w:rPr>
        <w:t xml:space="preserve">umístěná na třídě Milady Horákové v Dejvicích, v níž dnes sídlí</w:t>
      </w:r>
      <w:r w:rsidDel="00000000" w:rsidR="00000000" w:rsidRPr="00000000">
        <w:rPr>
          <w:rtl w:val="0"/>
        </w:rPr>
        <w:t xml:space="preserve"> ředitelství, knihovna a I. oddělení archivu. Během festivalové prohlídky bude možné</w:t>
      </w:r>
      <w:r w:rsidDel="00000000" w:rsidR="00000000" w:rsidRPr="00000000">
        <w:rPr>
          <w:color w:val="1f1f1f"/>
          <w:rtl w:val="0"/>
        </w:rPr>
        <w:t xml:space="preserve"> nahlédnout i do bývalého bytu ředitele archivu a vystavena bude faksimile tzv. </w:t>
      </w:r>
      <w:r w:rsidDel="00000000" w:rsidR="00000000" w:rsidRPr="00000000">
        <w:rPr>
          <w:b w:val="1"/>
          <w:color w:val="1f1f1f"/>
          <w:rtl w:val="0"/>
        </w:rPr>
        <w:t xml:space="preserve">Zlaté buly sicilské</w:t>
      </w:r>
      <w:r w:rsidDel="00000000" w:rsidR="00000000" w:rsidRPr="00000000">
        <w:rPr>
          <w:color w:val="1f1f1f"/>
          <w:rtl w:val="0"/>
        </w:rPr>
        <w:t xml:space="preserve">, vydané 26. září 1212 v Basileji, která je dokumentem prvořadého významu pro české panovníky a české země.</w:t>
      </w:r>
    </w:p>
    <w:p w:rsidR="00000000" w:rsidDel="00000000" w:rsidP="00000000" w:rsidRDefault="00000000" w:rsidRPr="00000000" w14:paraId="00000029">
      <w:pPr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85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Přístupnost a inkluze</w:t>
      </w:r>
    </w:p>
    <w:p w:rsidR="00000000" w:rsidDel="00000000" w:rsidP="00000000" w:rsidRDefault="00000000" w:rsidRPr="00000000" w14:paraId="0000002B">
      <w:pPr>
        <w:ind w:left="850.3937007874017" w:firstLine="0"/>
        <w:jc w:val="both"/>
        <w:rPr/>
      </w:pPr>
      <w:r w:rsidDel="00000000" w:rsidR="00000000" w:rsidRPr="00000000">
        <w:rPr>
          <w:rtl w:val="0"/>
        </w:rPr>
        <w:t xml:space="preserve">I v letošním ročníku se organizátoři snaží </w:t>
      </w:r>
      <w:r w:rsidDel="00000000" w:rsidR="00000000" w:rsidRPr="00000000">
        <w:rPr>
          <w:b w:val="1"/>
          <w:rtl w:val="0"/>
        </w:rPr>
        <w:t xml:space="preserve">bořit bariéry a otevřít město pro všechny</w:t>
      </w:r>
      <w:r w:rsidDel="00000000" w:rsidR="00000000" w:rsidRPr="00000000">
        <w:rPr>
          <w:rtl w:val="0"/>
        </w:rPr>
        <w:t xml:space="preserve">. Přístupnost je jedním z hlavních témat a prolínat se bude napříč celým programem – ať už formou </w:t>
      </w:r>
      <w:r w:rsidDel="00000000" w:rsidR="00000000" w:rsidRPr="00000000">
        <w:rPr>
          <w:b w:val="1"/>
          <w:rtl w:val="0"/>
        </w:rPr>
        <w:t xml:space="preserve">speciálních prohlídek pro návštěvníky se zrakovým postižením, neslyšící a děti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debaty o přístupnosti města, workshopu věnovanému fyzické přístupnosti budov či interaktivní městské hry Open Senses</w:t>
      </w:r>
      <w:r w:rsidDel="00000000" w:rsidR="00000000" w:rsidRPr="00000000">
        <w:rPr>
          <w:rtl w:val="0"/>
        </w:rPr>
        <w:t xml:space="preserve">. Tu připravují ve spolupráci s Open House Praha na festivalový víkend studenti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Katedry arts managementu VŠE</w:t>
        </w:r>
      </w:hyperlink>
      <w:r w:rsidDel="00000000" w:rsidR="00000000" w:rsidRPr="00000000">
        <w:rPr>
          <w:rtl w:val="0"/>
        </w:rPr>
        <w:t xml:space="preserve"> a jejím cílem bude, vyzkoušet si na vlastní kůži, jakým výzvám musí každodenně čelit lidé s různými formami hendikepu při pohybu po městě. Inkluzivní program je možné realizovat díky zapojení do projektu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Open House Europe</w:t>
        </w:r>
      </w:hyperlink>
      <w:r w:rsidDel="00000000" w:rsidR="00000000" w:rsidRPr="00000000">
        <w:rPr>
          <w:b w:val="1"/>
          <w:rtl w:val="0"/>
        </w:rPr>
        <w:t xml:space="preserve"> s podporou Evropské unie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850.3937007874017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Dobrovolníci</w:t>
      </w:r>
    </w:p>
    <w:p w:rsidR="00000000" w:rsidDel="00000000" w:rsidP="00000000" w:rsidRDefault="00000000" w:rsidRPr="00000000" w14:paraId="0000002E">
      <w:pPr>
        <w:ind w:left="850.3937007874017" w:firstLine="0"/>
        <w:jc w:val="both"/>
        <w:rPr/>
      </w:pPr>
      <w:r w:rsidDel="00000000" w:rsidR="00000000" w:rsidRPr="00000000">
        <w:rPr>
          <w:rtl w:val="0"/>
        </w:rPr>
        <w:t xml:space="preserve">Festival Open House Praha je komunitní akcí. Budovy se otevřou díky zapojení </w:t>
      </w:r>
      <w:r w:rsidDel="00000000" w:rsidR="00000000" w:rsidRPr="00000000">
        <w:rPr>
          <w:b w:val="1"/>
          <w:rtl w:val="0"/>
        </w:rPr>
        <w:t xml:space="preserve">stovek dobrovolníků*nic</w:t>
      </w:r>
      <w:r w:rsidDel="00000000" w:rsidR="00000000" w:rsidRPr="00000000">
        <w:rPr>
          <w:rtl w:val="0"/>
        </w:rPr>
        <w:t xml:space="preserve">, ale také </w:t>
      </w:r>
      <w:r w:rsidDel="00000000" w:rsidR="00000000" w:rsidRPr="00000000">
        <w:rPr>
          <w:b w:val="1"/>
          <w:rtl w:val="0"/>
        </w:rPr>
        <w:t xml:space="preserve">majitelům*kám, správcům*kyním budov a zaměstnancům*kyním firem, které v nich sídlí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Přihlásit se</w:t>
        </w:r>
      </w:hyperlink>
      <w:r w:rsidDel="00000000" w:rsidR="00000000" w:rsidRPr="00000000">
        <w:rPr>
          <w:rtl w:val="0"/>
        </w:rPr>
        <w:t xml:space="preserve"> a pomoci s prováděním či koordinací provozu může každý, koho láká nahlédnout do zákulisí příprav akce. Ambasadorkou dobrovolnického programu je moderátorka,</w:t>
      </w:r>
      <w:r w:rsidDel="00000000" w:rsidR="00000000" w:rsidRPr="00000000">
        <w:rPr>
          <w:highlight w:val="white"/>
          <w:rtl w:val="0"/>
        </w:rPr>
        <w:t xml:space="preserve"> modelka, bývalá mluvčí ministra pro lidská práva a národnostní menšiny a dobrovolnice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Lejla Abbasová</w:t>
      </w:r>
      <w:r w:rsidDel="00000000" w:rsidR="00000000" w:rsidRPr="00000000">
        <w:rPr>
          <w:rtl w:val="0"/>
        </w:rPr>
        <w:t xml:space="preserve">. Podívejte se na </w:t>
      </w: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náborové video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F">
      <w:pPr>
        <w:ind w:left="850.393700787401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850.3937007874017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Infocentrum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850.3937007874017" w:firstLine="0"/>
        <w:jc w:val="both"/>
        <w:rPr/>
      </w:pPr>
      <w:r w:rsidDel="00000000" w:rsidR="00000000" w:rsidRPr="00000000">
        <w:rPr>
          <w:rtl w:val="0"/>
        </w:rPr>
        <w:t xml:space="preserve">Od </w:t>
      </w:r>
      <w:r w:rsidDel="00000000" w:rsidR="00000000" w:rsidRPr="00000000">
        <w:rPr>
          <w:b w:val="1"/>
          <w:rtl w:val="0"/>
        </w:rPr>
        <w:t xml:space="preserve">13. května</w:t>
      </w:r>
      <w:r w:rsidDel="00000000" w:rsidR="00000000" w:rsidRPr="00000000">
        <w:rPr>
          <w:rtl w:val="0"/>
        </w:rPr>
        <w:t xml:space="preserve"> se otevře v prostorách </w:t>
      </w:r>
      <w:r w:rsidDel="00000000" w:rsidR="00000000" w:rsidRPr="00000000">
        <w:rPr>
          <w:b w:val="1"/>
          <w:rtl w:val="0"/>
        </w:rPr>
        <w:t xml:space="preserve">Kampusu Hybernská</w:t>
      </w:r>
      <w:r w:rsidDel="00000000" w:rsidR="00000000" w:rsidRPr="00000000">
        <w:rPr>
          <w:rtl w:val="0"/>
        </w:rPr>
        <w:t xml:space="preserve"> (Hybernská 998/4, Praha 1) festivalové infocentrum a nabídne možnost zakoupení </w:t>
      </w:r>
      <w:r w:rsidDel="00000000" w:rsidR="00000000" w:rsidRPr="00000000">
        <w:rPr>
          <w:b w:val="1"/>
          <w:rtl w:val="0"/>
        </w:rPr>
        <w:t xml:space="preserve">Festivalového průvodce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limitované edice merchandise</w:t>
      </w:r>
      <w:r w:rsidDel="00000000" w:rsidR="00000000" w:rsidRPr="00000000">
        <w:rPr>
          <w:rtl w:val="0"/>
        </w:rPr>
        <w:t xml:space="preserve"> i dalších materiálů. Otevírací doba: po–pá 10–18 hodin, so–ne 9–19 hodin. </w:t>
      </w:r>
    </w:p>
    <w:p w:rsidR="00000000" w:rsidDel="00000000" w:rsidP="00000000" w:rsidRDefault="00000000" w:rsidRPr="00000000" w14:paraId="00000032">
      <w:pPr>
        <w:ind w:left="850.393700787401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850.3937007874017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Praktické informace</w:t>
      </w:r>
    </w:p>
    <w:p w:rsidR="00000000" w:rsidDel="00000000" w:rsidP="00000000" w:rsidRDefault="00000000" w:rsidRPr="00000000" w14:paraId="00000034">
      <w:pPr>
        <w:ind w:left="850.3937007874017" w:firstLine="0"/>
        <w:jc w:val="both"/>
        <w:rPr/>
      </w:pPr>
      <w:r w:rsidDel="00000000" w:rsidR="00000000" w:rsidRPr="00000000">
        <w:rPr>
          <w:rtl w:val="0"/>
        </w:rPr>
        <w:t xml:space="preserve">Většina budov (a prostorů) je otevřena po oba víkendové dny </w:t>
      </w:r>
      <w:r w:rsidDel="00000000" w:rsidR="00000000" w:rsidRPr="00000000">
        <w:rPr>
          <w:b w:val="1"/>
          <w:rtl w:val="0"/>
        </w:rPr>
        <w:t xml:space="preserve">od 10 do 18 hodin</w:t>
      </w:r>
      <w:r w:rsidDel="00000000" w:rsidR="00000000" w:rsidRPr="00000000">
        <w:rPr>
          <w:rtl w:val="0"/>
        </w:rPr>
        <w:t xml:space="preserve">, existují ale výjimky. Konkrétní časy zpřístupnění a další informace (např. o bezbariérovosti) najdou lidé na www.openhousepraha.cz/festival-2024. </w:t>
      </w:r>
      <w:r w:rsidDel="00000000" w:rsidR="00000000" w:rsidRPr="00000000">
        <w:rPr>
          <w:b w:val="1"/>
          <w:rtl w:val="0"/>
        </w:rPr>
        <w:t xml:space="preserve">Vstup do budov je zdarma bez nutnosti předchozí registrace. </w:t>
      </w:r>
      <w:r w:rsidDel="00000000" w:rsidR="00000000" w:rsidRPr="00000000">
        <w:rPr>
          <w:rtl w:val="0"/>
        </w:rPr>
        <w:t xml:space="preserve">Prohlídky budou odbavovány průběžně nebo v předem avizovaných časech (nevidomí, neslyšící, děti či AJ). Informace o aktuálním provozu v otevřených budovách se lidé budou moci dozvědět v nové </w:t>
      </w:r>
      <w:r w:rsidDel="00000000" w:rsidR="00000000" w:rsidRPr="00000000">
        <w:rPr>
          <w:b w:val="1"/>
          <w:rtl w:val="0"/>
        </w:rPr>
        <w:t xml:space="preserve">festivalové aplikaci</w:t>
      </w:r>
      <w:r w:rsidDel="00000000" w:rsidR="00000000" w:rsidRPr="00000000">
        <w:rPr>
          <w:rtl w:val="0"/>
        </w:rPr>
        <w:t xml:space="preserve">, která bude ke stažení pro systémy Android i iOS na začátku května.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85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House Praha na sociálních sítích</w:t>
      </w:r>
    </w:p>
    <w:p w:rsidR="00000000" w:rsidDel="00000000" w:rsidP="00000000" w:rsidRDefault="00000000" w:rsidRPr="00000000" w14:paraId="00000039">
      <w:pPr>
        <w:ind w:left="850.3937007874017" w:firstLine="0"/>
        <w:rPr/>
      </w:pPr>
      <w:r w:rsidDel="00000000" w:rsidR="00000000" w:rsidRPr="00000000">
        <w:rPr>
          <w:rtl w:val="0"/>
        </w:rPr>
        <w:t xml:space="preserve">#OpenHousePraha2024 #1OpenHousePraha #10LetSNami #ArchitekturaProVsechny #OtevirameMesto #OpenHouseEurope #OpenHouseWorldwide</w:t>
      </w:r>
    </w:p>
    <w:p w:rsidR="00000000" w:rsidDel="00000000" w:rsidP="00000000" w:rsidRDefault="00000000" w:rsidRPr="00000000" w14:paraId="0000003A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lineRule="auto"/>
        <w:ind w:left="-1275" w:firstLine="2125"/>
        <w:jc w:val="both"/>
        <w:rPr/>
      </w:pPr>
      <w:hyperlink r:id="rId13">
        <w:r w:rsidDel="00000000" w:rsidR="00000000" w:rsidRPr="00000000">
          <w:rPr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 | </w:t>
      </w:r>
      <w:hyperlink r:id="rId14">
        <w:r w:rsidDel="00000000" w:rsidR="00000000" w:rsidRPr="00000000">
          <w:rPr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 | </w:t>
      </w:r>
      <w:hyperlink r:id="rId15">
        <w:r w:rsidDel="00000000" w:rsidR="00000000" w:rsidRPr="00000000">
          <w:rPr>
            <w:u w:val="single"/>
            <w:rtl w:val="0"/>
          </w:rPr>
          <w:t xml:space="preserve">Linked In</w:t>
        </w:r>
      </w:hyperlink>
      <w:r w:rsidDel="00000000" w:rsidR="00000000" w:rsidRPr="00000000">
        <w:rPr>
          <w:rtl w:val="0"/>
        </w:rPr>
        <w:t xml:space="preserve"> | </w:t>
      </w:r>
      <w:hyperlink r:id="rId16">
        <w:r w:rsidDel="00000000" w:rsidR="00000000" w:rsidRPr="00000000">
          <w:rPr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lineRule="auto"/>
        <w:ind w:left="-1275" w:firstLine="2125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pro média</w:t>
      </w:r>
    </w:p>
    <w:p w:rsidR="00000000" w:rsidDel="00000000" w:rsidP="00000000" w:rsidRDefault="00000000" w:rsidRPr="00000000" w14:paraId="0000003E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Michaela Pánková, michaela.pankova@openhousepraha.cz, 724 213 136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85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85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 Open House Praha</w:t>
      </w:r>
    </w:p>
    <w:p w:rsidR="00000000" w:rsidDel="00000000" w:rsidP="00000000" w:rsidRDefault="00000000" w:rsidRPr="00000000" w14:paraId="00000043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Open House Praha, z. ú., je nestátní nezisková organizace, která v rámci jednoho (zpravidla) květnového víkendu pořádá stejnojmenný festival s týdenním doprovodným programem. Koncept festivalu vznikl v </w:t>
      </w:r>
      <w:r w:rsidDel="00000000" w:rsidR="00000000" w:rsidRPr="00000000">
        <w:rPr>
          <w:b w:val="1"/>
          <w:rtl w:val="0"/>
        </w:rPr>
        <w:t xml:space="preserve">Londýně</w:t>
      </w:r>
      <w:r w:rsidDel="00000000" w:rsidR="00000000" w:rsidRPr="00000000">
        <w:rPr>
          <w:rtl w:val="0"/>
        </w:rPr>
        <w:t xml:space="preserve"> v roce 1992 pod vedením zakladatelky </w:t>
      </w:r>
      <w:r w:rsidDel="00000000" w:rsidR="00000000" w:rsidRPr="00000000">
        <w:rPr>
          <w:b w:val="1"/>
          <w:rtl w:val="0"/>
        </w:rPr>
        <w:t xml:space="preserve">Victorie Thornton</w:t>
      </w:r>
      <w:r w:rsidDel="00000000" w:rsidR="00000000" w:rsidRPr="00000000">
        <w:rPr>
          <w:rtl w:val="0"/>
        </w:rPr>
        <w:t xml:space="preserve">, která za svůj počin získala </w:t>
      </w:r>
      <w:r w:rsidDel="00000000" w:rsidR="00000000" w:rsidRPr="00000000">
        <w:rPr>
          <w:b w:val="1"/>
          <w:rtl w:val="0"/>
        </w:rPr>
        <w:t xml:space="preserve">Řád britského impéria</w:t>
      </w:r>
      <w:r w:rsidDel="00000000" w:rsidR="00000000" w:rsidRPr="00000000">
        <w:rPr>
          <w:rtl w:val="0"/>
        </w:rPr>
        <w:t xml:space="preserve">. Světový festival, na jehož pořádání získala organizace mezinárodní licenci, se v Česku konal poprvé v roce 2015 a od té doby se stal jednou z nejvýznamnějších kulturních akcí v Praze. Patronkou pražského festivalu je </w:t>
      </w:r>
      <w:r w:rsidDel="00000000" w:rsidR="00000000" w:rsidRPr="00000000">
        <w:rPr>
          <w:b w:val="1"/>
          <w:rtl w:val="0"/>
        </w:rPr>
        <w:t xml:space="preserve">Eva Jiřičná</w:t>
      </w:r>
      <w:r w:rsidDel="00000000" w:rsidR="00000000" w:rsidRPr="00000000">
        <w:rPr>
          <w:rtl w:val="0"/>
        </w:rPr>
        <w:t xml:space="preserve">, architektka českého původu žijící v Londýně, která stála u počátků Open House London, 20 let byla jeho součástí a to jako členka správní rady, ale také jako dobrovolnice v budovách a tvoří pomyslný most mezi Prahou a zakladatelským městem. Open House Praha je hrdou součástí mezinárodní sítě </w:t>
      </w:r>
      <w:hyperlink r:id="rId17">
        <w:r w:rsidDel="00000000" w:rsidR="00000000" w:rsidRPr="00000000">
          <w:rPr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 sdružující </w:t>
      </w:r>
      <w:r w:rsidDel="00000000" w:rsidR="00000000" w:rsidRPr="00000000">
        <w:rPr>
          <w:b w:val="1"/>
          <w:rtl w:val="0"/>
        </w:rPr>
        <w:t xml:space="preserve">60 měst</w:t>
      </w:r>
      <w:r w:rsidDel="00000000" w:rsidR="00000000" w:rsidRPr="00000000">
        <w:rPr>
          <w:rtl w:val="0"/>
        </w:rPr>
        <w:t xml:space="preserve"> na 6 kontinentech světa, v nichž festivaly Open House probíhají. V roce 2024 proběhne jubilejní 10. ročník akce. Vedle pořádání festivalu se organizace věnuje také nejrůznějším </w:t>
      </w:r>
      <w:r w:rsidDel="00000000" w:rsidR="00000000" w:rsidRPr="00000000">
        <w:rPr>
          <w:b w:val="1"/>
          <w:rtl w:val="0"/>
        </w:rPr>
        <w:t xml:space="preserve">celoročním aktivitám</w:t>
      </w:r>
      <w:r w:rsidDel="00000000" w:rsidR="00000000" w:rsidRPr="00000000">
        <w:rPr>
          <w:rtl w:val="0"/>
        </w:rPr>
        <w:t xml:space="preserve"> (pro dobrovolníky, partnery, klub, veřejnost), včetně vzdělávacích programů pro děti, mladé dospělé či lidi s hendikepem.</w:t>
      </w:r>
    </w:p>
    <w:p w:rsidR="00000000" w:rsidDel="00000000" w:rsidP="00000000" w:rsidRDefault="00000000" w:rsidRPr="00000000" w14:paraId="00000044">
      <w:pPr>
        <w:ind w:left="85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85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Festival se koná pod záštitou ministra kultury Martina Baxy; ministra pro místní rozvoj Ivana Bartoše; ministryně obrany Jany Černochové; primátora hl. m. Prahy Bohuslava Svobody; náměstka primátora hl. m. Prahy a radního pro oblast územního a strategického rozvoje Petra Hlaváčka; radního pro oblast majetku, transparentnosti a legislativy Adama Zábranského; starostky MČ Praha 1 Terezie Radoměřské; starosty MČ Praha 2 Jana Korsesky; starosty MČ Praha 3 Michala Vronského; </w:t>
      </w:r>
      <w:r w:rsidDel="00000000" w:rsidR="00000000" w:rsidRPr="00000000">
        <w:rPr>
          <w:highlight w:val="white"/>
          <w:rtl w:val="0"/>
        </w:rPr>
        <w:t xml:space="preserve">starosty MČ Praha 4 Ondřeje Kubína</w:t>
      </w:r>
      <w:r w:rsidDel="00000000" w:rsidR="00000000" w:rsidRPr="00000000">
        <w:rPr>
          <w:highlight w:val="white"/>
          <w:rtl w:val="0"/>
        </w:rPr>
        <w:t xml:space="preserve">; </w:t>
      </w:r>
      <w:r w:rsidDel="00000000" w:rsidR="00000000" w:rsidRPr="00000000">
        <w:rPr>
          <w:highlight w:val="white"/>
          <w:rtl w:val="0"/>
        </w:rPr>
        <w:t xml:space="preserve">starostky MČ Praha 5 Radky Šimkové</w:t>
      </w:r>
      <w:r w:rsidDel="00000000" w:rsidR="00000000" w:rsidRPr="00000000">
        <w:rPr>
          <w:highlight w:val="white"/>
          <w:rtl w:val="0"/>
        </w:rPr>
        <w:t xml:space="preserve">; starosty MČ Praha 6 Jakuba Stárka; </w:t>
      </w:r>
      <w:r w:rsidDel="00000000" w:rsidR="00000000" w:rsidRPr="00000000">
        <w:rPr>
          <w:highlight w:val="white"/>
          <w:rtl w:val="0"/>
        </w:rPr>
        <w:t xml:space="preserve">starosty MČ Praha 7 Jana Čižinského</w:t>
      </w:r>
      <w:r w:rsidDel="00000000" w:rsidR="00000000" w:rsidRPr="00000000">
        <w:rPr>
          <w:highlight w:val="white"/>
          <w:rtl w:val="0"/>
        </w:rPr>
        <w:t xml:space="preserve">; starosty MČ Prahy 8 Ondřeje Grose; </w:t>
      </w:r>
      <w:r w:rsidDel="00000000" w:rsidR="00000000" w:rsidRPr="00000000">
        <w:rPr>
          <w:highlight w:val="white"/>
          <w:rtl w:val="0"/>
        </w:rPr>
        <w:t xml:space="preserve">starosty MČ Praha 9 Tomáše Portlíka</w:t>
      </w:r>
      <w:r w:rsidDel="00000000" w:rsidR="00000000" w:rsidRPr="00000000">
        <w:rPr>
          <w:highlight w:val="white"/>
          <w:rtl w:val="0"/>
        </w:rPr>
        <w:t xml:space="preserve">; starosty MČ Praha 10 Martina Valoviče; </w:t>
      </w:r>
      <w:r w:rsidDel="00000000" w:rsidR="00000000" w:rsidRPr="00000000">
        <w:rPr>
          <w:highlight w:val="white"/>
          <w:rtl w:val="0"/>
        </w:rPr>
        <w:t xml:space="preserve">starosty MČ Praha 12 Vojtěcha Kose</w:t>
      </w:r>
      <w:r w:rsidDel="00000000" w:rsidR="00000000" w:rsidRPr="00000000">
        <w:rPr>
          <w:highlight w:val="white"/>
          <w:rtl w:val="0"/>
        </w:rPr>
        <w:t xml:space="preserve">; starosty MČ Praha-Ďáblice Martina Tumpacha; starosty MČ Praha-Troja Tomáše Bryknara a </w:t>
      </w:r>
      <w:r w:rsidDel="00000000" w:rsidR="00000000" w:rsidRPr="00000000">
        <w:rPr>
          <w:highlight w:val="white"/>
          <w:rtl w:val="0"/>
        </w:rPr>
        <w:t xml:space="preserve">starosty městské části Praha-Suchdol Petra Hejla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ind w:left="85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Za finanční podpory: </w:t>
      </w:r>
    </w:p>
    <w:p w:rsidR="00000000" w:rsidDel="00000000" w:rsidP="00000000" w:rsidRDefault="00000000" w:rsidRPr="00000000" w14:paraId="0000004B">
      <w:pPr>
        <w:ind w:left="850.3937007874017" w:firstLine="0"/>
        <w:jc w:val="both"/>
        <w:rPr/>
      </w:pPr>
      <w:hyperlink r:id="rId18">
        <w:r w:rsidDel="00000000" w:rsidR="00000000" w:rsidRPr="00000000">
          <w:rPr>
            <w:u w:val="single"/>
            <w:rtl w:val="0"/>
          </w:rPr>
          <w:t xml:space="preserve">Hlavní město Praha</w:t>
        </w:r>
      </w:hyperlink>
      <w:r w:rsidDel="00000000" w:rsidR="00000000" w:rsidRPr="00000000">
        <w:rPr>
          <w:rtl w:val="0"/>
        </w:rPr>
        <w:t xml:space="preserve">, </w:t>
      </w:r>
      <w:hyperlink r:id="rId19">
        <w:r w:rsidDel="00000000" w:rsidR="00000000" w:rsidRPr="00000000">
          <w:rPr>
            <w:u w:val="single"/>
            <w:rtl w:val="0"/>
          </w:rPr>
          <w:t xml:space="preserve">Open House Europe s podporou Evropské unie</w:t>
        </w:r>
      </w:hyperlink>
      <w:r w:rsidDel="00000000" w:rsidR="00000000" w:rsidRPr="00000000">
        <w:rPr>
          <w:rtl w:val="0"/>
        </w:rPr>
        <w:t xml:space="preserve">, </w:t>
      </w:r>
      <w:hyperlink r:id="rId20">
        <w:r w:rsidDel="00000000" w:rsidR="00000000" w:rsidRPr="00000000">
          <w:rPr>
            <w:u w:val="single"/>
            <w:rtl w:val="0"/>
          </w:rPr>
          <w:t xml:space="preserve">Ministerstvo vnitra České republiky</w:t>
        </w:r>
      </w:hyperlink>
      <w:r w:rsidDel="00000000" w:rsidR="00000000" w:rsidRPr="00000000">
        <w:rPr>
          <w:rtl w:val="0"/>
        </w:rPr>
        <w:t xml:space="preserve">, </w:t>
      </w:r>
      <w:hyperlink r:id="rId21">
        <w:r w:rsidDel="00000000" w:rsidR="00000000" w:rsidRPr="00000000">
          <w:rPr>
            <w:u w:val="single"/>
            <w:rtl w:val="0"/>
          </w:rPr>
          <w:t xml:space="preserve">Státní fond kultury ČR</w:t>
        </w:r>
      </w:hyperlink>
      <w:r w:rsidDel="00000000" w:rsidR="00000000" w:rsidRPr="00000000">
        <w:rPr>
          <w:rtl w:val="0"/>
        </w:rPr>
        <w:t xml:space="preserve">, </w:t>
      </w:r>
      <w:hyperlink r:id="rId22">
        <w:r w:rsidDel="00000000" w:rsidR="00000000" w:rsidRPr="00000000">
          <w:rPr>
            <w:u w:val="single"/>
            <w:rtl w:val="0"/>
          </w:rPr>
          <w:t xml:space="preserve">Městská část Praha 3</w:t>
        </w:r>
      </w:hyperlink>
      <w:r w:rsidDel="00000000" w:rsidR="00000000" w:rsidRPr="00000000">
        <w:rPr>
          <w:rtl w:val="0"/>
        </w:rPr>
        <w:t xml:space="preserve">, </w:t>
      </w:r>
      <w:hyperlink r:id="rId23">
        <w:r w:rsidDel="00000000" w:rsidR="00000000" w:rsidRPr="00000000">
          <w:rPr>
            <w:u w:val="single"/>
            <w:rtl w:val="0"/>
          </w:rPr>
          <w:t xml:space="preserve">Městská část Praha 4</w:t>
        </w:r>
      </w:hyperlink>
      <w:r w:rsidDel="00000000" w:rsidR="00000000" w:rsidRPr="00000000">
        <w:rPr>
          <w:rtl w:val="0"/>
        </w:rPr>
        <w:t xml:space="preserve">, </w:t>
      </w:r>
      <w:hyperlink r:id="rId24">
        <w:r w:rsidDel="00000000" w:rsidR="00000000" w:rsidRPr="00000000">
          <w:rPr>
            <w:u w:val="single"/>
            <w:rtl w:val="0"/>
          </w:rPr>
          <w:t xml:space="preserve">Městská část Praha 6</w:t>
        </w:r>
      </w:hyperlink>
      <w:r w:rsidDel="00000000" w:rsidR="00000000" w:rsidRPr="00000000">
        <w:rPr>
          <w:rtl w:val="0"/>
        </w:rPr>
        <w:t xml:space="preserve">, </w:t>
      </w:r>
      <w:hyperlink r:id="rId25">
        <w:r w:rsidDel="00000000" w:rsidR="00000000" w:rsidRPr="00000000">
          <w:rPr>
            <w:u w:val="single"/>
            <w:rtl w:val="0"/>
          </w:rPr>
          <w:t xml:space="preserve">Městská část Praha 7</w:t>
        </w:r>
      </w:hyperlink>
      <w:r w:rsidDel="00000000" w:rsidR="00000000" w:rsidRPr="00000000">
        <w:rPr>
          <w:rtl w:val="0"/>
        </w:rPr>
        <w:t xml:space="preserve">, </w:t>
      </w:r>
      <w:hyperlink r:id="rId26">
        <w:r w:rsidDel="00000000" w:rsidR="00000000" w:rsidRPr="00000000">
          <w:rPr>
            <w:u w:val="single"/>
            <w:rtl w:val="0"/>
          </w:rPr>
          <w:t xml:space="preserve">Architekti Headhand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Partneři: </w:t>
      </w:r>
    </w:p>
    <w:p w:rsidR="00000000" w:rsidDel="00000000" w:rsidP="00000000" w:rsidRDefault="00000000" w:rsidRPr="00000000" w14:paraId="0000004E">
      <w:pPr>
        <w:ind w:left="850.3937007874017" w:firstLine="0"/>
        <w:jc w:val="both"/>
        <w:rPr/>
      </w:pPr>
      <w:hyperlink r:id="rId27">
        <w:r w:rsidDel="00000000" w:rsidR="00000000" w:rsidRPr="00000000">
          <w:rPr>
            <w:u w:val="single"/>
            <w:rtl w:val="0"/>
          </w:rPr>
          <w:t xml:space="preserve">Mapy.cz</w:t>
        </w:r>
      </w:hyperlink>
      <w:r w:rsidDel="00000000" w:rsidR="00000000" w:rsidRPr="00000000">
        <w:rPr>
          <w:rtl w:val="0"/>
        </w:rPr>
        <w:t xml:space="preserve">, </w:t>
      </w:r>
      <w:hyperlink r:id="rId28">
        <w:r w:rsidDel="00000000" w:rsidR="00000000" w:rsidRPr="00000000">
          <w:rPr>
            <w:u w:val="single"/>
            <w:rtl w:val="0"/>
          </w:rPr>
          <w:t xml:space="preserve">Bageterie Boulevard</w:t>
        </w:r>
      </w:hyperlink>
      <w:r w:rsidDel="00000000" w:rsidR="00000000" w:rsidRPr="00000000">
        <w:rPr>
          <w:rtl w:val="0"/>
        </w:rPr>
        <w:t xml:space="preserve">, </w:t>
      </w:r>
      <w:hyperlink r:id="rId29">
        <w:r w:rsidDel="00000000" w:rsidR="00000000" w:rsidRPr="00000000">
          <w:rPr>
            <w:u w:val="single"/>
            <w:rtl w:val="0"/>
          </w:rPr>
          <w:t xml:space="preserve">360pizza</w:t>
        </w:r>
      </w:hyperlink>
      <w:r w:rsidDel="00000000" w:rsidR="00000000" w:rsidRPr="00000000">
        <w:rPr>
          <w:rtl w:val="0"/>
        </w:rPr>
        <w:t xml:space="preserve">, </w:t>
      </w:r>
      <w:hyperlink r:id="rId30">
        <w:r w:rsidDel="00000000" w:rsidR="00000000" w:rsidRPr="00000000">
          <w:rPr>
            <w:u w:val="single"/>
            <w:rtl w:val="0"/>
          </w:rPr>
          <w:t xml:space="preserve">ekolo.cz</w:t>
        </w:r>
      </w:hyperlink>
      <w:r w:rsidDel="00000000" w:rsidR="00000000" w:rsidRPr="00000000">
        <w:rPr>
          <w:rtl w:val="0"/>
        </w:rPr>
        <w:t xml:space="preserve">, </w:t>
      </w:r>
      <w:hyperlink r:id="rId31">
        <w:r w:rsidDel="00000000" w:rsidR="00000000" w:rsidRPr="00000000">
          <w:rPr>
            <w:u w:val="single"/>
            <w:rtl w:val="0"/>
          </w:rPr>
          <w:t xml:space="preserve">Rekola</w:t>
        </w:r>
      </w:hyperlink>
      <w:r w:rsidDel="00000000" w:rsidR="00000000" w:rsidRPr="00000000">
        <w:rPr>
          <w:rtl w:val="0"/>
        </w:rPr>
        <w:t xml:space="preserve">, </w:t>
      </w:r>
      <w:hyperlink r:id="rId32">
        <w:r w:rsidDel="00000000" w:rsidR="00000000" w:rsidRPr="00000000">
          <w:rPr>
            <w:u w:val="single"/>
            <w:rtl w:val="0"/>
          </w:rPr>
          <w:t xml:space="preserve">Cans</w:t>
        </w:r>
      </w:hyperlink>
      <w:r w:rsidDel="00000000" w:rsidR="00000000" w:rsidRPr="00000000">
        <w:rPr>
          <w:rtl w:val="0"/>
        </w:rPr>
        <w:t xml:space="preserve">, </w:t>
      </w:r>
      <w:hyperlink r:id="rId33">
        <w:r w:rsidDel="00000000" w:rsidR="00000000" w:rsidRPr="00000000">
          <w:rPr>
            <w:u w:val="single"/>
            <w:rtl w:val="0"/>
          </w:rPr>
          <w:t xml:space="preserve">Czech Repubrick</w:t>
        </w:r>
      </w:hyperlink>
      <w:r w:rsidDel="00000000" w:rsidR="00000000" w:rsidRPr="00000000">
        <w:rPr>
          <w:rtl w:val="0"/>
        </w:rPr>
        <w:t xml:space="preserve">, </w:t>
      </w:r>
      <w:hyperlink r:id="rId34">
        <w:r w:rsidDel="00000000" w:rsidR="00000000" w:rsidRPr="00000000">
          <w:rPr>
            <w:u w:val="single"/>
            <w:rtl w:val="0"/>
          </w:rPr>
          <w:t xml:space="preserve">AI DESIGN</w:t>
        </w:r>
      </w:hyperlink>
      <w:r w:rsidDel="00000000" w:rsidR="00000000" w:rsidRPr="00000000">
        <w:rPr>
          <w:rtl w:val="0"/>
        </w:rPr>
        <w:t xml:space="preserve">, </w:t>
      </w:r>
      <w:hyperlink r:id="rId35">
        <w:r w:rsidDel="00000000" w:rsidR="00000000" w:rsidRPr="00000000">
          <w:rPr>
            <w:u w:val="single"/>
            <w:rtl w:val="0"/>
          </w:rPr>
          <w:t xml:space="preserve">Hestia – centrum pro dobrovolnictví</w:t>
        </w:r>
      </w:hyperlink>
      <w:r w:rsidDel="00000000" w:rsidR="00000000" w:rsidRPr="00000000">
        <w:rPr>
          <w:rtl w:val="0"/>
        </w:rPr>
        <w:t xml:space="preserve">, </w:t>
      </w:r>
      <w:hyperlink r:id="rId36">
        <w:r w:rsidDel="00000000" w:rsidR="00000000" w:rsidRPr="00000000">
          <w:rPr>
            <w:u w:val="single"/>
            <w:rtl w:val="0"/>
          </w:rPr>
          <w:t xml:space="preserve">Kampus Hybernsk</w:t>
        </w:r>
      </w:hyperlink>
      <w:r w:rsidDel="00000000" w:rsidR="00000000" w:rsidRPr="00000000">
        <w:rPr>
          <w:rtl w:val="0"/>
        </w:rPr>
        <w:t xml:space="preserve">á, </w:t>
      </w:r>
      <w:hyperlink r:id="rId37">
        <w:r w:rsidDel="00000000" w:rsidR="00000000" w:rsidRPr="00000000">
          <w:rPr>
            <w:u w:val="single"/>
            <w:rtl w:val="0"/>
          </w:rPr>
          <w:t xml:space="preserve">VŠE Katedra arts marketingu</w:t>
        </w:r>
      </w:hyperlink>
      <w:r w:rsidDel="00000000" w:rsidR="00000000" w:rsidRPr="00000000">
        <w:rPr>
          <w:rtl w:val="0"/>
        </w:rPr>
        <w:t xml:space="preserve">, </w:t>
      </w:r>
      <w:hyperlink r:id="rId38">
        <w:r w:rsidDel="00000000" w:rsidR="00000000" w:rsidRPr="00000000">
          <w:rPr>
            <w:u w:val="single"/>
            <w:rtl w:val="0"/>
          </w:rPr>
          <w:t xml:space="preserve">Jeden svět</w:t>
        </w:r>
      </w:hyperlink>
      <w:r w:rsidDel="00000000" w:rsidR="00000000" w:rsidRPr="00000000">
        <w:rPr>
          <w:rtl w:val="0"/>
        </w:rPr>
        <w:t xml:space="preserve">, </w:t>
      </w:r>
      <w:hyperlink r:id="rId39">
        <w:r w:rsidDel="00000000" w:rsidR="00000000" w:rsidRPr="00000000">
          <w:rPr>
            <w:u w:val="single"/>
            <w:rtl w:val="0"/>
          </w:rPr>
          <w:t xml:space="preserve">Megapixel</w:t>
        </w:r>
      </w:hyperlink>
      <w:r w:rsidDel="00000000" w:rsidR="00000000" w:rsidRPr="00000000">
        <w:rPr>
          <w:rtl w:val="0"/>
        </w:rPr>
        <w:t xml:space="preserve">, </w:t>
      </w:r>
      <w:hyperlink r:id="rId40">
        <w:r w:rsidDel="00000000" w:rsidR="00000000" w:rsidRPr="00000000">
          <w:rPr>
            <w:u w:val="single"/>
            <w:rtl w:val="0"/>
          </w:rPr>
          <w:t xml:space="preserve">Kongresové centrum Praha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850.393700787401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Technologický partner:</w:t>
      </w:r>
    </w:p>
    <w:p w:rsidR="00000000" w:rsidDel="00000000" w:rsidP="00000000" w:rsidRDefault="00000000" w:rsidRPr="00000000" w14:paraId="00000051">
      <w:pPr>
        <w:ind w:left="850.3937007874017" w:firstLine="0"/>
        <w:jc w:val="both"/>
        <w:rPr/>
      </w:pPr>
      <w:hyperlink r:id="rId41">
        <w:r w:rsidDel="00000000" w:rsidR="00000000" w:rsidRPr="00000000">
          <w:rPr>
            <w:u w:val="single"/>
            <w:rtl w:val="0"/>
          </w:rPr>
          <w:t xml:space="preserve">Sherpas</w:t>
        </w:r>
      </w:hyperlink>
      <w:r w:rsidDel="00000000" w:rsidR="00000000" w:rsidRPr="00000000">
        <w:rPr>
          <w:rtl w:val="0"/>
        </w:rPr>
        <w:t xml:space="preserve">, App Elevate</w:t>
      </w:r>
    </w:p>
    <w:p w:rsidR="00000000" w:rsidDel="00000000" w:rsidP="00000000" w:rsidRDefault="00000000" w:rsidRPr="00000000" w14:paraId="00000052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Partneři programů pro lidi s hendikepem:</w:t>
      </w:r>
    </w:p>
    <w:p w:rsidR="00000000" w:rsidDel="00000000" w:rsidP="00000000" w:rsidRDefault="00000000" w:rsidRPr="00000000" w14:paraId="00000054">
      <w:pPr>
        <w:spacing w:line="276" w:lineRule="auto"/>
        <w:ind w:left="850.3937007874017" w:firstLine="0"/>
        <w:rPr/>
      </w:pPr>
      <w:hyperlink r:id="rId42">
        <w:r w:rsidDel="00000000" w:rsidR="00000000" w:rsidRPr="00000000">
          <w:rPr>
            <w:u w:val="single"/>
            <w:rtl w:val="0"/>
          </w:rPr>
          <w:t xml:space="preserve">Ústav bohemistiky pro cizince a komunikace neslyšících FF UK</w:t>
        </w:r>
      </w:hyperlink>
      <w:r w:rsidDel="00000000" w:rsidR="00000000" w:rsidRPr="00000000">
        <w:rPr>
          <w:rtl w:val="0"/>
        </w:rPr>
        <w:t xml:space="preserve">, </w:t>
      </w:r>
      <w:hyperlink r:id="rId43">
        <w:r w:rsidDel="00000000" w:rsidR="00000000" w:rsidRPr="00000000">
          <w:rPr>
            <w:u w:val="single"/>
            <w:rtl w:val="0"/>
          </w:rPr>
          <w:t xml:space="preserve">Česká unie neslyšících</w:t>
        </w:r>
      </w:hyperlink>
      <w:r w:rsidDel="00000000" w:rsidR="00000000" w:rsidRPr="00000000">
        <w:rPr>
          <w:rtl w:val="0"/>
        </w:rPr>
        <w:t xml:space="preserve">, </w:t>
      </w:r>
      <w:hyperlink r:id="rId44">
        <w:r w:rsidDel="00000000" w:rsidR="00000000" w:rsidRPr="00000000">
          <w:rPr>
            <w:u w:val="single"/>
            <w:rtl w:val="0"/>
          </w:rPr>
          <w:t xml:space="preserve">Nadační fond Českého rozhlasu Světluška</w:t>
        </w:r>
      </w:hyperlink>
      <w:r w:rsidDel="00000000" w:rsidR="00000000" w:rsidRPr="00000000">
        <w:rPr>
          <w:rtl w:val="0"/>
        </w:rPr>
        <w:t xml:space="preserve">, </w:t>
      </w:r>
      <w:hyperlink r:id="rId45">
        <w:r w:rsidDel="00000000" w:rsidR="00000000" w:rsidRPr="00000000">
          <w:rPr>
            <w:highlight w:val="white"/>
            <w:u w:val="single"/>
            <w:rtl w:val="0"/>
          </w:rPr>
          <w:t xml:space="preserve">Středisko Teiresiás</w:t>
        </w:r>
      </w:hyperlink>
      <w:hyperlink r:id="rId46">
        <w:r w:rsidDel="00000000" w:rsidR="00000000" w:rsidRPr="00000000">
          <w:rPr>
            <w:u w:val="single"/>
            <w:rtl w:val="0"/>
          </w:rPr>
          <w:t xml:space="preserve"> Masarykovy univerzity</w:t>
        </w:r>
      </w:hyperlink>
      <w:r w:rsidDel="00000000" w:rsidR="00000000" w:rsidRPr="00000000">
        <w:rPr>
          <w:rtl w:val="0"/>
        </w:rPr>
        <w:t xml:space="preserve">, </w:t>
      </w:r>
      <w:hyperlink r:id="rId47">
        <w:r w:rsidDel="00000000" w:rsidR="00000000" w:rsidRPr="00000000">
          <w:rPr>
            <w:u w:val="single"/>
            <w:rtl w:val="0"/>
          </w:rPr>
          <w:t xml:space="preserve">ELSA ČVUT</w:t>
        </w:r>
      </w:hyperlink>
      <w:r w:rsidDel="00000000" w:rsidR="00000000" w:rsidRPr="00000000">
        <w:rPr>
          <w:rtl w:val="0"/>
        </w:rPr>
        <w:t xml:space="preserve">, </w:t>
      </w:r>
      <w:hyperlink r:id="rId48">
        <w:r w:rsidDel="00000000" w:rsidR="00000000" w:rsidRPr="00000000">
          <w:rPr>
            <w:u w:val="single"/>
            <w:rtl w:val="0"/>
          </w:rPr>
          <w:t xml:space="preserve">SONS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850" w:firstLine="0"/>
        <w:jc w:val="both"/>
        <w:rPr/>
      </w:pPr>
      <w:r w:rsidDel="00000000" w:rsidR="00000000" w:rsidRPr="00000000">
        <w:rPr>
          <w:rtl w:val="0"/>
        </w:rPr>
        <w:t xml:space="preserve">Mediální partneři: </w:t>
      </w:r>
    </w:p>
    <w:p w:rsidR="00000000" w:rsidDel="00000000" w:rsidP="00000000" w:rsidRDefault="00000000" w:rsidRPr="00000000" w14:paraId="00000057">
      <w:pPr>
        <w:spacing w:line="276" w:lineRule="auto"/>
        <w:ind w:left="850.3937007874017" w:firstLine="0"/>
        <w:rPr/>
      </w:pPr>
      <w:hyperlink r:id="rId49">
        <w:r w:rsidDel="00000000" w:rsidR="00000000" w:rsidRPr="00000000">
          <w:rPr>
            <w:u w:val="single"/>
            <w:rtl w:val="0"/>
          </w:rPr>
          <w:t xml:space="preserve">Aktuálně.cz</w:t>
        </w:r>
      </w:hyperlink>
      <w:r w:rsidDel="00000000" w:rsidR="00000000" w:rsidRPr="00000000">
        <w:rPr>
          <w:rtl w:val="0"/>
        </w:rPr>
        <w:t xml:space="preserve">, </w:t>
      </w:r>
      <w:hyperlink r:id="rId50">
        <w:r w:rsidDel="00000000" w:rsidR="00000000" w:rsidRPr="00000000">
          <w:rPr>
            <w:u w:val="single"/>
            <w:rtl w:val="0"/>
          </w:rPr>
          <w:t xml:space="preserve">Český rozhlas Rádio Praha</w:t>
        </w:r>
      </w:hyperlink>
      <w:r w:rsidDel="00000000" w:rsidR="00000000" w:rsidRPr="00000000">
        <w:rPr>
          <w:rtl w:val="0"/>
        </w:rPr>
        <w:t xml:space="preserve">, </w:t>
      </w:r>
      <w:hyperlink r:id="rId51">
        <w:r w:rsidDel="00000000" w:rsidR="00000000" w:rsidRPr="00000000">
          <w:rPr>
            <w:u w:val="single"/>
            <w:rtl w:val="0"/>
          </w:rPr>
          <w:t xml:space="preserve">TV Architect Studio</w:t>
        </w:r>
      </w:hyperlink>
      <w:r w:rsidDel="00000000" w:rsidR="00000000" w:rsidRPr="00000000">
        <w:rPr>
          <w:rtl w:val="0"/>
        </w:rPr>
        <w:t xml:space="preserve">,</w:t>
      </w:r>
      <w:hyperlink r:id="rId52">
        <w:r w:rsidDel="00000000" w:rsidR="00000000" w:rsidRPr="00000000">
          <w:rPr>
            <w:u w:val="single"/>
            <w:rtl w:val="0"/>
          </w:rPr>
          <w:t xml:space="preserve"> </w:t>
        </w:r>
      </w:hyperlink>
      <w:hyperlink r:id="rId53">
        <w:r w:rsidDel="00000000" w:rsidR="00000000" w:rsidRPr="00000000">
          <w:rPr>
            <w:u w:val="single"/>
            <w:rtl w:val="0"/>
          </w:rPr>
          <w:t xml:space="preserve">TV Bydlení</w:t>
        </w:r>
      </w:hyperlink>
      <w:r w:rsidDel="00000000" w:rsidR="00000000" w:rsidRPr="00000000">
        <w:rPr>
          <w:rtl w:val="0"/>
        </w:rPr>
        <w:t xml:space="preserve">, </w:t>
      </w:r>
      <w:hyperlink r:id="rId54">
        <w:r w:rsidDel="00000000" w:rsidR="00000000" w:rsidRPr="00000000">
          <w:rPr>
            <w:u w:val="single"/>
            <w:rtl w:val="0"/>
          </w:rPr>
          <w:t xml:space="preserve">ERA21</w:t>
        </w:r>
      </w:hyperlink>
      <w:r w:rsidDel="00000000" w:rsidR="00000000" w:rsidRPr="00000000">
        <w:rPr>
          <w:rtl w:val="0"/>
        </w:rPr>
        <w:t xml:space="preserve">, </w:t>
      </w:r>
      <w:hyperlink r:id="rId55">
        <w:r w:rsidDel="00000000" w:rsidR="00000000" w:rsidRPr="00000000">
          <w:rPr>
            <w:u w:val="single"/>
            <w:rtl w:val="0"/>
          </w:rPr>
          <w:t xml:space="preserve">Architect+</w:t>
        </w:r>
      </w:hyperlink>
      <w:r w:rsidDel="00000000" w:rsidR="00000000" w:rsidRPr="00000000">
        <w:rPr>
          <w:rtl w:val="0"/>
        </w:rPr>
        <w:t xml:space="preserve">, </w:t>
      </w:r>
      <w:hyperlink r:id="rId56">
        <w:r w:rsidDel="00000000" w:rsidR="00000000" w:rsidRPr="00000000">
          <w:rPr>
            <w:u w:val="single"/>
            <w:rtl w:val="0"/>
          </w:rPr>
          <w:t xml:space="preserve">CzechCrunch</w:t>
        </w:r>
      </w:hyperlink>
      <w:r w:rsidDel="00000000" w:rsidR="00000000" w:rsidRPr="00000000">
        <w:rPr>
          <w:rtl w:val="0"/>
        </w:rPr>
        <w:t xml:space="preserve">, </w:t>
      </w:r>
      <w:hyperlink r:id="rId57">
        <w:r w:rsidDel="00000000" w:rsidR="00000000" w:rsidRPr="00000000">
          <w:rPr>
            <w:u w:val="single"/>
            <w:rtl w:val="0"/>
          </w:rPr>
          <w:t xml:space="preserve">Archizoom</w:t>
        </w:r>
      </w:hyperlink>
      <w:r w:rsidDel="00000000" w:rsidR="00000000" w:rsidRPr="00000000">
        <w:rPr>
          <w:rtl w:val="0"/>
        </w:rPr>
        <w:t xml:space="preserve">,</w:t>
      </w:r>
      <w:hyperlink r:id="rId58">
        <w:r w:rsidDel="00000000" w:rsidR="00000000" w:rsidRPr="00000000">
          <w:rPr>
            <w:u w:val="single"/>
            <w:rtl w:val="0"/>
          </w:rPr>
          <w:t xml:space="preserve"> Estav</w:t>
        </w:r>
      </w:hyperlink>
      <w:r w:rsidDel="00000000" w:rsidR="00000000" w:rsidRPr="00000000">
        <w:rPr>
          <w:rtl w:val="0"/>
        </w:rPr>
        <w:t xml:space="preserve">, </w:t>
      </w:r>
      <w:hyperlink r:id="rId59">
        <w:r w:rsidDel="00000000" w:rsidR="00000000" w:rsidRPr="00000000">
          <w:rPr>
            <w:u w:val="single"/>
            <w:rtl w:val="0"/>
          </w:rPr>
          <w:t xml:space="preserve">Propamátky</w:t>
        </w:r>
      </w:hyperlink>
      <w:r w:rsidDel="00000000" w:rsidR="00000000" w:rsidRPr="00000000">
        <w:rPr>
          <w:rtl w:val="0"/>
        </w:rPr>
        <w:t xml:space="preserve">, </w:t>
      </w:r>
      <w:hyperlink r:id="rId60">
        <w:r w:rsidDel="00000000" w:rsidR="00000000" w:rsidRPr="00000000">
          <w:rPr>
            <w:u w:val="single"/>
            <w:rtl w:val="0"/>
          </w:rPr>
          <w:t xml:space="preserve">CityBee</w:t>
        </w:r>
      </w:hyperlink>
      <w:r w:rsidDel="00000000" w:rsidR="00000000" w:rsidRPr="00000000">
        <w:rPr>
          <w:rtl w:val="0"/>
        </w:rPr>
        <w:t xml:space="preserve">, </w:t>
      </w:r>
      <w:hyperlink r:id="rId61">
        <w:r w:rsidDel="00000000" w:rsidR="00000000" w:rsidRPr="00000000">
          <w:rPr>
            <w:u w:val="single"/>
            <w:rtl w:val="0"/>
          </w:rPr>
          <w:t xml:space="preserve">Prague Morning</w:t>
        </w:r>
      </w:hyperlink>
      <w:r w:rsidDel="00000000" w:rsidR="00000000" w:rsidRPr="00000000">
        <w:rPr>
          <w:rtl w:val="0"/>
        </w:rPr>
        <w:t xml:space="preserve">, </w:t>
      </w:r>
      <w:hyperlink r:id="rId62">
        <w:r w:rsidDel="00000000" w:rsidR="00000000" w:rsidRPr="00000000">
          <w:rPr>
            <w:u w:val="single"/>
            <w:rtl w:val="0"/>
          </w:rPr>
          <w:t xml:space="preserve">Luxury Prague Life</w:t>
        </w:r>
      </w:hyperlink>
      <w:r w:rsidDel="00000000" w:rsidR="00000000" w:rsidRPr="00000000">
        <w:rPr>
          <w:rtl w:val="0"/>
        </w:rPr>
        <w:t xml:space="preserve">, </w:t>
      </w:r>
      <w:hyperlink r:id="rId63">
        <w:r w:rsidDel="00000000" w:rsidR="00000000" w:rsidRPr="00000000">
          <w:rPr>
            <w:u w:val="single"/>
            <w:rtl w:val="0"/>
          </w:rPr>
          <w:t xml:space="preserve">Kudyznudy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850" w:firstLine="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Open House Praha je součástí celosvětové sítě </w:t>
      </w:r>
      <w:hyperlink r:id="rId64">
        <w:r w:rsidDel="00000000" w:rsidR="00000000" w:rsidRPr="00000000">
          <w:rPr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85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65" w:type="default"/>
      <w:footerReference r:id="rId66" w:type="default"/>
      <w:pgSz w:h="16838" w:w="11906" w:orient="portrait"/>
      <w:pgMar w:bottom="1133" w:top="1133" w:left="1133" w:right="1133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Open House Praha, z. ú.</w:t>
    </w:r>
  </w:p>
  <w:p w:rsidR="00000000" w:rsidDel="00000000" w:rsidP="00000000" w:rsidRDefault="00000000" w:rsidRPr="00000000" w14:paraId="0000005F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Bubenečská 347/25, 160 00 Praha 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658334" cy="709613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334" cy="70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 w:val="1"/>
    <w:rsid w:val="00B74458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74458"/>
  </w:style>
  <w:style w:type="paragraph" w:styleId="Zpat">
    <w:name w:val="footer"/>
    <w:basedOn w:val="Normln"/>
    <w:link w:val="ZpatChar"/>
    <w:uiPriority w:val="99"/>
    <w:unhideWhenUsed w:val="1"/>
    <w:rsid w:val="00B74458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74458"/>
  </w:style>
  <w:style w:type="character" w:styleId="Hypertextovodkaz">
    <w:name w:val="Hyperlink"/>
    <w:basedOn w:val="Standardnpsmoodstavce"/>
    <w:uiPriority w:val="99"/>
    <w:unhideWhenUsed w:val="1"/>
    <w:rsid w:val="0078718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5E7E4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praguecc.cz" TargetMode="External"/><Relationship Id="rId42" Type="http://schemas.openxmlformats.org/officeDocument/2006/relationships/hyperlink" Target="https://ujkn.ff.cuni.cz/cs/" TargetMode="External"/><Relationship Id="rId41" Type="http://schemas.openxmlformats.org/officeDocument/2006/relationships/hyperlink" Target="https://www.sherpas.tech" TargetMode="External"/><Relationship Id="rId44" Type="http://schemas.openxmlformats.org/officeDocument/2006/relationships/hyperlink" Target="https://svetluska.rozhlas.cz/" TargetMode="External"/><Relationship Id="rId43" Type="http://schemas.openxmlformats.org/officeDocument/2006/relationships/hyperlink" Target="https://www.cun.cz/" TargetMode="External"/><Relationship Id="rId46" Type="http://schemas.openxmlformats.org/officeDocument/2006/relationships/hyperlink" Target="https://www.teiresias.muni.cz/" TargetMode="External"/><Relationship Id="rId45" Type="http://schemas.openxmlformats.org/officeDocument/2006/relationships/hyperlink" Target="https://www.teiresias.muni.cz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am.vse.cz/katedra-arts-managementu/katedra-arts-managementu/" TargetMode="External"/><Relationship Id="rId48" Type="http://schemas.openxmlformats.org/officeDocument/2006/relationships/hyperlink" Target="https://www.sons.cz/" TargetMode="External"/><Relationship Id="rId47" Type="http://schemas.openxmlformats.org/officeDocument/2006/relationships/hyperlink" Target="https://www.elsa.cvut.cz/" TargetMode="External"/><Relationship Id="rId49" Type="http://schemas.openxmlformats.org/officeDocument/2006/relationships/hyperlink" Target="https://www.aktualne.cz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openhousepraha.cz/festival-2024/" TargetMode="External"/><Relationship Id="rId8" Type="http://schemas.openxmlformats.org/officeDocument/2006/relationships/hyperlink" Target="https://www.youtube.com/watch?v=AGIwJHpI-oo" TargetMode="External"/><Relationship Id="rId31" Type="http://schemas.openxmlformats.org/officeDocument/2006/relationships/hyperlink" Target="https://www.rekola.cz/" TargetMode="External"/><Relationship Id="rId30" Type="http://schemas.openxmlformats.org/officeDocument/2006/relationships/hyperlink" Target="https://ekolo.cz/" TargetMode="External"/><Relationship Id="rId33" Type="http://schemas.openxmlformats.org/officeDocument/2006/relationships/hyperlink" Target="https://www.czechrepubrick.cz/cs/uvod" TargetMode="External"/><Relationship Id="rId32" Type="http://schemas.openxmlformats.org/officeDocument/2006/relationships/hyperlink" Target="https://cans.com/" TargetMode="External"/><Relationship Id="rId35" Type="http://schemas.openxmlformats.org/officeDocument/2006/relationships/hyperlink" Target="http://www.hest.cz/" TargetMode="External"/><Relationship Id="rId34" Type="http://schemas.openxmlformats.org/officeDocument/2006/relationships/hyperlink" Target="http://www.aidesign.cz/" TargetMode="External"/><Relationship Id="rId37" Type="http://schemas.openxmlformats.org/officeDocument/2006/relationships/hyperlink" Target="https://kam.vse.cz/" TargetMode="External"/><Relationship Id="rId36" Type="http://schemas.openxmlformats.org/officeDocument/2006/relationships/hyperlink" Target="https://www.kampushybernska.cz/" TargetMode="External"/><Relationship Id="rId39" Type="http://schemas.openxmlformats.org/officeDocument/2006/relationships/hyperlink" Target="https://www.megapixel.cz/" TargetMode="External"/><Relationship Id="rId38" Type="http://schemas.openxmlformats.org/officeDocument/2006/relationships/hyperlink" Target="https://www.jedensvet.cz/" TargetMode="External"/><Relationship Id="rId62" Type="http://schemas.openxmlformats.org/officeDocument/2006/relationships/hyperlink" Target="https://www.lp-life.cz/" TargetMode="External"/><Relationship Id="rId61" Type="http://schemas.openxmlformats.org/officeDocument/2006/relationships/hyperlink" Target="https://praguemorning.cz/" TargetMode="External"/><Relationship Id="rId20" Type="http://schemas.openxmlformats.org/officeDocument/2006/relationships/hyperlink" Target="https://www.mvcr.cz/" TargetMode="External"/><Relationship Id="rId64" Type="http://schemas.openxmlformats.org/officeDocument/2006/relationships/hyperlink" Target="http://www.openhouseworldwide.org/" TargetMode="External"/><Relationship Id="rId63" Type="http://schemas.openxmlformats.org/officeDocument/2006/relationships/hyperlink" Target="https://www.kudyznudy.cz/" TargetMode="External"/><Relationship Id="rId22" Type="http://schemas.openxmlformats.org/officeDocument/2006/relationships/hyperlink" Target="https://www.praha3.cz/" TargetMode="External"/><Relationship Id="rId66" Type="http://schemas.openxmlformats.org/officeDocument/2006/relationships/footer" Target="footer1.xml"/><Relationship Id="rId21" Type="http://schemas.openxmlformats.org/officeDocument/2006/relationships/hyperlink" Target="https://mk.gov.cz/statni-fond-kultury-cr-cs-42" TargetMode="External"/><Relationship Id="rId65" Type="http://schemas.openxmlformats.org/officeDocument/2006/relationships/header" Target="header1.xml"/><Relationship Id="rId24" Type="http://schemas.openxmlformats.org/officeDocument/2006/relationships/hyperlink" Target="https://www.praha6.cz/" TargetMode="External"/><Relationship Id="rId23" Type="http://schemas.openxmlformats.org/officeDocument/2006/relationships/hyperlink" Target="https://www.praha4.cz" TargetMode="External"/><Relationship Id="rId60" Type="http://schemas.openxmlformats.org/officeDocument/2006/relationships/hyperlink" Target="https://www.citybee.cz/mobilni/m-dnesni-akce/" TargetMode="External"/><Relationship Id="rId26" Type="http://schemas.openxmlformats.org/officeDocument/2006/relationships/hyperlink" Target="http://www.headhand.cz/" TargetMode="External"/><Relationship Id="rId25" Type="http://schemas.openxmlformats.org/officeDocument/2006/relationships/hyperlink" Target="https://www.praha7.cz/" TargetMode="External"/><Relationship Id="rId28" Type="http://schemas.openxmlformats.org/officeDocument/2006/relationships/hyperlink" Target="https://www.bb.cz/?gclid=EAIaIQobChMIxYKY1ryt4QIVFKWaCh2Kvw_rEAAYASAAEgLEPfD_BwE" TargetMode="External"/><Relationship Id="rId27" Type="http://schemas.openxmlformats.org/officeDocument/2006/relationships/hyperlink" Target="https://mapy.cz/" TargetMode="External"/><Relationship Id="rId29" Type="http://schemas.openxmlformats.org/officeDocument/2006/relationships/hyperlink" Target="https://360pizza.com/" TargetMode="External"/><Relationship Id="rId51" Type="http://schemas.openxmlformats.org/officeDocument/2006/relationships/hyperlink" Target="https://www.tvarchitect.com/" TargetMode="External"/><Relationship Id="rId50" Type="http://schemas.openxmlformats.org/officeDocument/2006/relationships/hyperlink" Target="https://regina.rozhlas.cz/" TargetMode="External"/><Relationship Id="rId53" Type="http://schemas.openxmlformats.org/officeDocument/2006/relationships/hyperlink" Target="https://www.tvbydleni.cz/" TargetMode="External"/><Relationship Id="rId52" Type="http://schemas.openxmlformats.org/officeDocument/2006/relationships/hyperlink" Target="https://www.lifestyle.luxusni-bydleni-praha.com/" TargetMode="External"/><Relationship Id="rId11" Type="http://schemas.openxmlformats.org/officeDocument/2006/relationships/hyperlink" Target="https://www.openhousepraha.cz/dobrovolnici/" TargetMode="External"/><Relationship Id="rId55" Type="http://schemas.openxmlformats.org/officeDocument/2006/relationships/hyperlink" Target="https://www.architect-plus.cz/" TargetMode="External"/><Relationship Id="rId10" Type="http://schemas.openxmlformats.org/officeDocument/2006/relationships/hyperlink" Target="https://openhouseeurope.org/" TargetMode="External"/><Relationship Id="rId54" Type="http://schemas.openxmlformats.org/officeDocument/2006/relationships/hyperlink" Target="https://www.era21.cz/cs/" TargetMode="External"/><Relationship Id="rId13" Type="http://schemas.openxmlformats.org/officeDocument/2006/relationships/hyperlink" Target="https://www.facebook.com/openhousepraha" TargetMode="External"/><Relationship Id="rId57" Type="http://schemas.openxmlformats.org/officeDocument/2006/relationships/hyperlink" Target="https://archizoom.cz/" TargetMode="External"/><Relationship Id="rId12" Type="http://schemas.openxmlformats.org/officeDocument/2006/relationships/hyperlink" Target="https://www.youtube.com/watch?v=BRx0bt0ho8o" TargetMode="External"/><Relationship Id="rId56" Type="http://schemas.openxmlformats.org/officeDocument/2006/relationships/hyperlink" Target="https://cc.cz/" TargetMode="External"/><Relationship Id="rId15" Type="http://schemas.openxmlformats.org/officeDocument/2006/relationships/hyperlink" Target="https://www.linkedin.com/company/open-house-praha-cz/about/?viewAsMember=true" TargetMode="External"/><Relationship Id="rId59" Type="http://schemas.openxmlformats.org/officeDocument/2006/relationships/hyperlink" Target="https://www.propamatky.info/cs/hlavni-strana/" TargetMode="External"/><Relationship Id="rId14" Type="http://schemas.openxmlformats.org/officeDocument/2006/relationships/hyperlink" Target="https://www.instagram.com/openhousepraha/" TargetMode="External"/><Relationship Id="rId58" Type="http://schemas.openxmlformats.org/officeDocument/2006/relationships/hyperlink" Target="https://www.estav.cz/" TargetMode="External"/><Relationship Id="rId17" Type="http://schemas.openxmlformats.org/officeDocument/2006/relationships/hyperlink" Target="https://www.openhouseworldwide.org/" TargetMode="External"/><Relationship Id="rId16" Type="http://schemas.openxmlformats.org/officeDocument/2006/relationships/hyperlink" Target="https://www.youtube.com/channel/UCFdVNb874ALQCc2cUTkyHaA/videos" TargetMode="External"/><Relationship Id="rId19" Type="http://schemas.openxmlformats.org/officeDocument/2006/relationships/hyperlink" Target="https://openhouseeurope.org/" TargetMode="External"/><Relationship Id="rId18" Type="http://schemas.openxmlformats.org/officeDocument/2006/relationships/hyperlink" Target="http://www.praha.eu/jnp/cz/index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qG2chYNsB1pmPtHu8wH9TU47vA==">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2023-03-08T10:04:00Z</dcterms:created>
</cp:coreProperties>
</file>